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90D" w:rsidRPr="005008DB" w:rsidRDefault="00F7490D" w:rsidP="00F7490D">
      <w:pPr>
        <w:spacing w:line="240" w:lineRule="auto"/>
        <w:jc w:val="center"/>
        <w:rPr>
          <w:rFonts w:ascii="Book Antiqua" w:hAnsi="Book Antiqua"/>
          <w:b/>
          <w:sz w:val="32"/>
          <w:szCs w:val="32"/>
        </w:rPr>
      </w:pPr>
      <w:r w:rsidRPr="005008DB">
        <w:rPr>
          <w:rFonts w:ascii="Book Antiqua" w:hAnsi="Book Antiqua"/>
          <w:b/>
          <w:sz w:val="32"/>
          <w:szCs w:val="32"/>
        </w:rPr>
        <w:t>Assignment: 1</w:t>
      </w:r>
    </w:p>
    <w:p w:rsidR="00F7490D" w:rsidRPr="005008DB" w:rsidRDefault="00F7490D" w:rsidP="00F7490D">
      <w:pPr>
        <w:spacing w:line="240" w:lineRule="auto"/>
        <w:jc w:val="center"/>
        <w:rPr>
          <w:rFonts w:ascii="Book Antiqua" w:hAnsi="Book Antiqua"/>
          <w:b/>
          <w:sz w:val="26"/>
          <w:szCs w:val="26"/>
        </w:rPr>
      </w:pPr>
      <w:r w:rsidRPr="005008DB">
        <w:rPr>
          <w:rFonts w:ascii="Book Antiqua" w:hAnsi="Book Antiqua"/>
          <w:sz w:val="26"/>
          <w:szCs w:val="26"/>
        </w:rPr>
        <w:t xml:space="preserve">Course Name: Computer Organization &amp; Architecture </w:t>
      </w:r>
    </w:p>
    <w:p w:rsidR="00F7490D" w:rsidRPr="005008DB" w:rsidRDefault="00F7490D" w:rsidP="00F7490D">
      <w:pPr>
        <w:spacing w:after="120" w:line="240" w:lineRule="auto"/>
        <w:jc w:val="center"/>
        <w:rPr>
          <w:rFonts w:ascii="Book Antiqua" w:hAnsi="Book Antiqua"/>
          <w:b/>
          <w:sz w:val="24"/>
          <w:szCs w:val="24"/>
        </w:rPr>
      </w:pPr>
      <w:r w:rsidRPr="005008DB">
        <w:rPr>
          <w:rFonts w:ascii="Book Antiqua" w:hAnsi="Book Antiqua"/>
          <w:sz w:val="24"/>
          <w:szCs w:val="24"/>
        </w:rPr>
        <w:t xml:space="preserve">Course Code: </w:t>
      </w:r>
      <w:r w:rsidRPr="005008DB">
        <w:rPr>
          <w:rFonts w:ascii="Book Antiqua" w:hAnsi="Book Antiqua"/>
          <w:b/>
          <w:sz w:val="24"/>
          <w:szCs w:val="24"/>
        </w:rPr>
        <w:t>CSE – 203</w:t>
      </w:r>
    </w:p>
    <w:p w:rsidR="00F7490D" w:rsidRPr="005008DB" w:rsidRDefault="00F7490D" w:rsidP="00F7490D">
      <w:pPr>
        <w:spacing w:after="120" w:line="360" w:lineRule="auto"/>
        <w:jc w:val="center"/>
        <w:rPr>
          <w:rFonts w:ascii="Book Antiqua" w:hAnsi="Book Antiqua"/>
          <w:bCs/>
          <w:sz w:val="30"/>
          <w:szCs w:val="30"/>
        </w:rPr>
      </w:pPr>
    </w:p>
    <w:p w:rsidR="00F7490D" w:rsidRPr="005008DB" w:rsidRDefault="00F7490D" w:rsidP="00F7490D">
      <w:pPr>
        <w:spacing w:after="120" w:line="240" w:lineRule="auto"/>
        <w:jc w:val="center"/>
        <w:rPr>
          <w:rFonts w:ascii="Book Antiqua" w:hAnsi="Book Antiqua"/>
          <w:i/>
          <w:sz w:val="24"/>
          <w:szCs w:val="24"/>
        </w:rPr>
      </w:pPr>
      <w:r w:rsidRPr="005008DB">
        <w:rPr>
          <w:rFonts w:ascii="Book Antiqua" w:hAnsi="Book Antiqua"/>
          <w:i/>
          <w:sz w:val="24"/>
          <w:szCs w:val="24"/>
        </w:rPr>
        <w:t>Date of Assign: October 08, 2012</w:t>
      </w:r>
    </w:p>
    <w:p w:rsidR="00F7490D" w:rsidRPr="005008DB" w:rsidRDefault="00F7490D" w:rsidP="00F7490D">
      <w:pPr>
        <w:spacing w:after="120" w:line="240" w:lineRule="auto"/>
        <w:jc w:val="center"/>
        <w:rPr>
          <w:rFonts w:ascii="Book Antiqua" w:hAnsi="Book Antiqua"/>
          <w:i/>
          <w:sz w:val="24"/>
          <w:szCs w:val="24"/>
        </w:rPr>
      </w:pPr>
      <w:r w:rsidRPr="005008DB">
        <w:rPr>
          <w:rFonts w:ascii="Book Antiqua" w:hAnsi="Book Antiqua"/>
          <w:i/>
          <w:sz w:val="24"/>
          <w:szCs w:val="24"/>
        </w:rPr>
        <w:t>Date of Submission: October 10, 2012</w:t>
      </w:r>
    </w:p>
    <w:p w:rsidR="00F7490D" w:rsidRPr="005008DB" w:rsidRDefault="00F7490D" w:rsidP="00F7490D">
      <w:pPr>
        <w:spacing w:after="120"/>
        <w:jc w:val="center"/>
        <w:rPr>
          <w:rFonts w:ascii="Book Antiqua" w:hAnsi="Book Antiqua"/>
          <w:iCs/>
          <w:sz w:val="30"/>
          <w:szCs w:val="30"/>
        </w:rPr>
      </w:pPr>
    </w:p>
    <w:p w:rsidR="00F7490D" w:rsidRPr="005008DB" w:rsidRDefault="00F7490D" w:rsidP="00F7490D">
      <w:pPr>
        <w:spacing w:after="120" w:line="240" w:lineRule="auto"/>
        <w:jc w:val="center"/>
        <w:rPr>
          <w:rFonts w:ascii="Book Antiqua" w:hAnsi="Book Antiqua"/>
          <w:sz w:val="20"/>
        </w:rPr>
      </w:pPr>
      <w:r w:rsidRPr="005008DB">
        <w:rPr>
          <w:rFonts w:ascii="Book Antiqua" w:hAnsi="Book Antiqua"/>
          <w:sz w:val="20"/>
        </w:rPr>
        <w:t>-Submitted to-</w:t>
      </w:r>
    </w:p>
    <w:p w:rsidR="00F7490D" w:rsidRPr="005008DB" w:rsidRDefault="00F7490D" w:rsidP="00F7490D">
      <w:pPr>
        <w:spacing w:after="160" w:line="240" w:lineRule="auto"/>
        <w:jc w:val="center"/>
        <w:rPr>
          <w:rFonts w:ascii="Book Antiqua" w:hAnsi="Book Antiqua"/>
          <w:b/>
          <w:color w:val="404040" w:themeColor="text1" w:themeTint="BF"/>
          <w:sz w:val="28"/>
        </w:rPr>
      </w:pPr>
      <w:r w:rsidRPr="005008DB">
        <w:rPr>
          <w:rFonts w:ascii="Book Antiqua" w:hAnsi="Book Antiqua"/>
          <w:b/>
          <w:color w:val="404040" w:themeColor="text1" w:themeTint="BF"/>
          <w:sz w:val="28"/>
        </w:rPr>
        <w:t>Dr. Nasim Mahmud</w:t>
      </w:r>
    </w:p>
    <w:p w:rsidR="00F7490D" w:rsidRPr="005008DB" w:rsidRDefault="00F7490D" w:rsidP="00F7490D">
      <w:pPr>
        <w:spacing w:after="160" w:line="240" w:lineRule="auto"/>
        <w:jc w:val="center"/>
        <w:rPr>
          <w:rFonts w:ascii="Book Antiqua" w:hAnsi="Book Antiqua"/>
          <w:color w:val="404040" w:themeColor="text1" w:themeTint="BF"/>
          <w:sz w:val="24"/>
          <w:szCs w:val="24"/>
        </w:rPr>
      </w:pPr>
      <w:r w:rsidRPr="005008DB">
        <w:rPr>
          <w:rFonts w:ascii="Book Antiqua" w:hAnsi="Book Antiqua"/>
          <w:color w:val="404040" w:themeColor="text1" w:themeTint="BF"/>
          <w:sz w:val="24"/>
          <w:szCs w:val="24"/>
        </w:rPr>
        <w:t xml:space="preserve">Assistant Professor </w:t>
      </w:r>
    </w:p>
    <w:p w:rsidR="00F7490D" w:rsidRPr="005008DB" w:rsidRDefault="00F7490D" w:rsidP="00F7490D">
      <w:pPr>
        <w:spacing w:after="160" w:line="240" w:lineRule="auto"/>
        <w:jc w:val="center"/>
        <w:rPr>
          <w:rFonts w:ascii="Book Antiqua" w:hAnsi="Book Antiqua"/>
          <w:color w:val="595959" w:themeColor="text1" w:themeTint="A6"/>
          <w:sz w:val="24"/>
          <w:szCs w:val="24"/>
        </w:rPr>
      </w:pPr>
      <w:r w:rsidRPr="005008DB">
        <w:rPr>
          <w:rFonts w:ascii="Book Antiqua" w:hAnsi="Book Antiqua"/>
          <w:color w:val="595959" w:themeColor="text1" w:themeTint="A6"/>
          <w:sz w:val="24"/>
          <w:szCs w:val="24"/>
        </w:rPr>
        <w:t>Dept of Computer Science &amp; Engineering</w:t>
      </w:r>
    </w:p>
    <w:p w:rsidR="00F7490D" w:rsidRPr="005008DB" w:rsidRDefault="00F7490D" w:rsidP="00F7490D">
      <w:pPr>
        <w:spacing w:after="160" w:line="240" w:lineRule="auto"/>
        <w:jc w:val="center"/>
        <w:rPr>
          <w:rFonts w:ascii="Book Antiqua" w:hAnsi="Book Antiqua"/>
          <w:color w:val="595959" w:themeColor="text1" w:themeTint="A6"/>
          <w:sz w:val="24"/>
          <w:szCs w:val="24"/>
        </w:rPr>
      </w:pPr>
      <w:r w:rsidRPr="005008DB">
        <w:rPr>
          <w:rFonts w:ascii="Book Antiqua" w:hAnsi="Book Antiqua"/>
          <w:color w:val="595959" w:themeColor="text1" w:themeTint="A6"/>
          <w:sz w:val="24"/>
          <w:szCs w:val="24"/>
        </w:rPr>
        <w:t>University of Liberal Arts Bangladesh</w:t>
      </w:r>
    </w:p>
    <w:p w:rsidR="00F7490D" w:rsidRPr="005008DB" w:rsidRDefault="00F7490D" w:rsidP="00F7490D">
      <w:pPr>
        <w:spacing w:after="160"/>
        <w:jc w:val="center"/>
        <w:rPr>
          <w:rFonts w:ascii="Book Antiqua" w:hAnsi="Book Antiqua"/>
          <w:color w:val="595959" w:themeColor="text1" w:themeTint="A6"/>
          <w:sz w:val="30"/>
          <w:szCs w:val="30"/>
        </w:rPr>
      </w:pPr>
    </w:p>
    <w:p w:rsidR="00F7490D" w:rsidRPr="005008DB" w:rsidRDefault="00F7490D" w:rsidP="00F7490D">
      <w:pPr>
        <w:spacing w:after="120"/>
        <w:jc w:val="center"/>
        <w:rPr>
          <w:rFonts w:ascii="Book Antiqua" w:hAnsi="Book Antiqua"/>
          <w:sz w:val="20"/>
        </w:rPr>
      </w:pPr>
      <w:r w:rsidRPr="005008DB">
        <w:rPr>
          <w:rFonts w:ascii="Book Antiqua" w:hAnsi="Book Antiqua"/>
          <w:sz w:val="20"/>
        </w:rPr>
        <w:t>-Submitted by-</w:t>
      </w:r>
    </w:p>
    <w:p w:rsidR="00F7490D" w:rsidRPr="005008DB" w:rsidRDefault="00F7490D" w:rsidP="00F7490D">
      <w:pPr>
        <w:spacing w:after="40"/>
        <w:jc w:val="center"/>
        <w:rPr>
          <w:rFonts w:ascii="Book Antiqua" w:hAnsi="Book Antiqua"/>
          <w:color w:val="595959" w:themeColor="text1" w:themeTint="A6"/>
          <w:sz w:val="28"/>
        </w:rPr>
      </w:pPr>
      <w:r w:rsidRPr="005008DB">
        <w:rPr>
          <w:rFonts w:ascii="Book Antiqua" w:hAnsi="Book Antiqua"/>
          <w:sz w:val="28"/>
        </w:rPr>
        <w:t xml:space="preserve">Abdullah Al Imran </w:t>
      </w:r>
      <w:r w:rsidRPr="005008DB">
        <w:rPr>
          <w:rFonts w:ascii="Book Antiqua" w:hAnsi="Book Antiqua"/>
          <w:color w:val="595959" w:themeColor="text1" w:themeTint="A6"/>
          <w:sz w:val="28"/>
        </w:rPr>
        <w:t xml:space="preserve">[ID No. </w:t>
      </w:r>
      <w:r w:rsidRPr="005008DB">
        <w:rPr>
          <w:rFonts w:ascii="Book Antiqua" w:hAnsi="Book Antiqua"/>
          <w:sz w:val="28"/>
        </w:rPr>
        <w:t>103014013</w:t>
      </w:r>
      <w:r w:rsidRPr="005008DB">
        <w:rPr>
          <w:rFonts w:ascii="Book Antiqua" w:hAnsi="Book Antiqua"/>
          <w:color w:val="595959" w:themeColor="text1" w:themeTint="A6"/>
          <w:sz w:val="28"/>
        </w:rPr>
        <w:t>]</w:t>
      </w:r>
    </w:p>
    <w:p w:rsidR="00F7490D" w:rsidRPr="005008DB" w:rsidRDefault="00F7490D" w:rsidP="00F7490D">
      <w:pPr>
        <w:spacing w:after="40"/>
        <w:jc w:val="center"/>
        <w:rPr>
          <w:rFonts w:ascii="Book Antiqua" w:hAnsi="Book Antiqua"/>
          <w:color w:val="595959" w:themeColor="text1" w:themeTint="A6"/>
          <w:sz w:val="28"/>
        </w:rPr>
      </w:pPr>
      <w:r w:rsidRPr="005008DB">
        <w:rPr>
          <w:rFonts w:ascii="Book Antiqua" w:hAnsi="Book Antiqua"/>
          <w:sz w:val="28"/>
        </w:rPr>
        <w:t>Tasnuva Sultana</w:t>
      </w:r>
      <w:r w:rsidRPr="005008DB">
        <w:rPr>
          <w:rFonts w:ascii="Book Antiqua" w:hAnsi="Book Antiqua"/>
          <w:color w:val="595959" w:themeColor="text1" w:themeTint="A6"/>
          <w:sz w:val="28"/>
        </w:rPr>
        <w:t xml:space="preserve"> [ID No. </w:t>
      </w:r>
      <w:r w:rsidRPr="005008DB">
        <w:rPr>
          <w:rFonts w:ascii="Book Antiqua" w:hAnsi="Book Antiqua"/>
          <w:sz w:val="28"/>
        </w:rPr>
        <w:t>112014017</w:t>
      </w:r>
      <w:r w:rsidRPr="005008DB">
        <w:rPr>
          <w:rFonts w:ascii="Book Antiqua" w:hAnsi="Book Antiqua"/>
          <w:color w:val="595959" w:themeColor="text1" w:themeTint="A6"/>
          <w:sz w:val="28"/>
        </w:rPr>
        <w:t>]</w:t>
      </w:r>
    </w:p>
    <w:p w:rsidR="00F7490D" w:rsidRPr="005008DB" w:rsidRDefault="00F7490D" w:rsidP="00F7490D">
      <w:pPr>
        <w:spacing w:after="40"/>
        <w:jc w:val="center"/>
        <w:rPr>
          <w:rFonts w:ascii="Book Antiqua" w:hAnsi="Book Antiqua"/>
          <w:color w:val="595959" w:themeColor="text1" w:themeTint="A6"/>
          <w:sz w:val="28"/>
        </w:rPr>
      </w:pPr>
      <w:r w:rsidRPr="005008DB">
        <w:rPr>
          <w:rFonts w:ascii="Book Antiqua" w:hAnsi="Book Antiqua"/>
          <w:sz w:val="28"/>
        </w:rPr>
        <w:t>Sinthia Hamid</w:t>
      </w:r>
      <w:r w:rsidRPr="005008DB">
        <w:rPr>
          <w:rFonts w:ascii="Book Antiqua" w:hAnsi="Book Antiqua"/>
          <w:color w:val="595959" w:themeColor="text1" w:themeTint="A6"/>
          <w:sz w:val="28"/>
        </w:rPr>
        <w:t xml:space="preserve"> [ID No. </w:t>
      </w:r>
      <w:r w:rsidRPr="005008DB">
        <w:rPr>
          <w:rFonts w:ascii="Book Antiqua" w:hAnsi="Book Antiqua"/>
          <w:sz w:val="28"/>
        </w:rPr>
        <w:t>103014022</w:t>
      </w:r>
      <w:r w:rsidRPr="005008DB">
        <w:rPr>
          <w:rFonts w:ascii="Book Antiqua" w:hAnsi="Book Antiqua"/>
          <w:color w:val="595959" w:themeColor="text1" w:themeTint="A6"/>
          <w:sz w:val="28"/>
        </w:rPr>
        <w:t>]</w:t>
      </w:r>
    </w:p>
    <w:p w:rsidR="00F7490D" w:rsidRPr="005008DB" w:rsidRDefault="00F7490D" w:rsidP="00F7490D">
      <w:pPr>
        <w:spacing w:after="40"/>
        <w:jc w:val="center"/>
        <w:rPr>
          <w:rFonts w:ascii="Book Antiqua" w:hAnsi="Book Antiqua"/>
          <w:color w:val="595959" w:themeColor="text1" w:themeTint="A6"/>
          <w:sz w:val="28"/>
        </w:rPr>
      </w:pPr>
      <w:r w:rsidRPr="005008DB">
        <w:rPr>
          <w:rFonts w:ascii="Book Antiqua" w:hAnsi="Book Antiqua"/>
          <w:color w:val="404040" w:themeColor="text1" w:themeTint="BF"/>
          <w:sz w:val="28"/>
        </w:rPr>
        <w:t xml:space="preserve">Fahad Zaman </w:t>
      </w:r>
      <w:r w:rsidRPr="005008DB">
        <w:rPr>
          <w:rFonts w:ascii="Book Antiqua" w:hAnsi="Book Antiqua"/>
          <w:color w:val="595959" w:themeColor="text1" w:themeTint="A6"/>
          <w:sz w:val="28"/>
        </w:rPr>
        <w:t>[ID No. 103014034]</w:t>
      </w:r>
    </w:p>
    <w:p w:rsidR="00F7490D" w:rsidRPr="005008DB" w:rsidRDefault="00F7490D" w:rsidP="00F7490D">
      <w:pPr>
        <w:spacing w:after="40"/>
        <w:jc w:val="center"/>
        <w:rPr>
          <w:rFonts w:ascii="Book Antiqua" w:hAnsi="Book Antiqua"/>
          <w:color w:val="595959" w:themeColor="text1" w:themeTint="A6"/>
          <w:sz w:val="24"/>
          <w:szCs w:val="24"/>
        </w:rPr>
      </w:pPr>
    </w:p>
    <w:p w:rsidR="00F7490D" w:rsidRPr="005008DB" w:rsidRDefault="00F7490D" w:rsidP="00F7490D">
      <w:pPr>
        <w:spacing w:after="40"/>
        <w:jc w:val="center"/>
        <w:rPr>
          <w:rFonts w:ascii="Book Antiqua" w:hAnsi="Book Antiqua"/>
          <w:color w:val="595959" w:themeColor="text1" w:themeTint="A6"/>
          <w:sz w:val="24"/>
          <w:szCs w:val="24"/>
        </w:rPr>
      </w:pPr>
    </w:p>
    <w:p w:rsidR="00F7490D" w:rsidRPr="005008DB" w:rsidRDefault="00F7490D" w:rsidP="00F7490D">
      <w:pPr>
        <w:spacing w:after="120"/>
        <w:jc w:val="center"/>
        <w:rPr>
          <w:rFonts w:ascii="Book Antiqua" w:hAnsi="Book Antiqua"/>
          <w:b/>
          <w:sz w:val="24"/>
          <w:szCs w:val="24"/>
        </w:rPr>
      </w:pPr>
      <w:r w:rsidRPr="005008DB">
        <w:rPr>
          <w:rFonts w:ascii="Book Antiqua" w:hAnsi="Book Antiqua"/>
          <w:b/>
          <w:noProof/>
          <w:sz w:val="24"/>
          <w:szCs w:val="24"/>
        </w:rPr>
        <w:drawing>
          <wp:inline distT="0" distB="0" distL="0" distR="0">
            <wp:extent cx="1423358" cy="1517679"/>
            <wp:effectExtent l="0" t="0" r="0" b="0"/>
            <wp:docPr id="1" name="Picture 1" descr="D:\fz's\logo ULAB\ULA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z's\logo ULAB\ULAB_Logo.png"/>
                    <pic:cNvPicPr>
                      <a:picLocks noChangeAspect="1" noChangeArrowheads="1"/>
                    </pic:cNvPicPr>
                  </pic:nvPicPr>
                  <pic:blipFill>
                    <a:blip r:embed="rId5"/>
                    <a:srcRect/>
                    <a:stretch>
                      <a:fillRect/>
                    </a:stretch>
                  </pic:blipFill>
                  <pic:spPr bwMode="auto">
                    <a:xfrm>
                      <a:off x="0" y="0"/>
                      <a:ext cx="1425356" cy="1519810"/>
                    </a:xfrm>
                    <a:prstGeom prst="rect">
                      <a:avLst/>
                    </a:prstGeom>
                    <a:noFill/>
                    <a:ln w="9525">
                      <a:noFill/>
                      <a:miter lim="800000"/>
                      <a:headEnd/>
                      <a:tailEnd/>
                    </a:ln>
                  </pic:spPr>
                </pic:pic>
              </a:graphicData>
            </a:graphic>
          </wp:inline>
        </w:drawing>
      </w:r>
    </w:p>
    <w:p w:rsidR="00F7490D" w:rsidRPr="005008DB" w:rsidRDefault="00F7490D" w:rsidP="00F7490D">
      <w:pPr>
        <w:spacing w:after="120"/>
        <w:jc w:val="center"/>
        <w:rPr>
          <w:rFonts w:ascii="Book Antiqua" w:hAnsi="Book Antiqua"/>
          <w:b/>
          <w:sz w:val="24"/>
          <w:szCs w:val="24"/>
        </w:rPr>
      </w:pPr>
      <w:r w:rsidRPr="005008DB">
        <w:rPr>
          <w:rFonts w:ascii="Book Antiqua" w:hAnsi="Book Antiqua"/>
          <w:b/>
          <w:sz w:val="24"/>
          <w:szCs w:val="24"/>
        </w:rPr>
        <w:t>Dept. of Computer Science &amp; Engineering</w:t>
      </w:r>
    </w:p>
    <w:p w:rsidR="00F7490D" w:rsidRPr="005008DB" w:rsidRDefault="00F7490D" w:rsidP="00F7490D">
      <w:pPr>
        <w:jc w:val="center"/>
        <w:rPr>
          <w:rFonts w:ascii="Book Antiqua" w:hAnsi="Book Antiqua"/>
          <w:b/>
          <w:sz w:val="36"/>
          <w:szCs w:val="36"/>
        </w:rPr>
      </w:pPr>
      <w:r w:rsidRPr="005008DB">
        <w:rPr>
          <w:rFonts w:ascii="Book Antiqua" w:hAnsi="Book Antiqua"/>
          <w:b/>
          <w:sz w:val="36"/>
          <w:szCs w:val="36"/>
        </w:rPr>
        <w:t>University of Liberal Arts Bangladesh</w:t>
      </w:r>
    </w:p>
    <w:p w:rsidR="008E5DCA" w:rsidRPr="008E5DCA" w:rsidRDefault="00F7490D" w:rsidP="008E5DCA">
      <w:pPr>
        <w:jc w:val="center"/>
        <w:rPr>
          <w:rFonts w:ascii="Book Antiqua" w:hAnsi="Book Antiqua"/>
          <w:b/>
          <w:sz w:val="24"/>
          <w:szCs w:val="24"/>
        </w:rPr>
      </w:pPr>
      <w:r w:rsidRPr="005008DB">
        <w:rPr>
          <w:rFonts w:ascii="Book Antiqua" w:hAnsi="Book Antiqua"/>
          <w:b/>
          <w:sz w:val="24"/>
          <w:szCs w:val="24"/>
        </w:rPr>
        <w:t xml:space="preserve">Dhanmondi, Dhaka-1207 </w:t>
      </w:r>
      <w:r w:rsidR="009B55E7">
        <w:rPr>
          <w:rFonts w:ascii="Book Antiqua" w:hAnsi="Book Antiqua"/>
          <w:b/>
          <w:sz w:val="24"/>
          <w:szCs w:val="24"/>
        </w:rPr>
        <w:br w:type="page"/>
      </w:r>
    </w:p>
    <w:p w:rsidR="008E5DCA" w:rsidRPr="001F2267" w:rsidRDefault="008E5DCA" w:rsidP="008E5DCA">
      <w:pPr>
        <w:rPr>
          <w:rFonts w:ascii="Book Antiqua" w:hAnsi="Book Antiqua"/>
          <w:b/>
          <w:bCs/>
          <w:sz w:val="24"/>
          <w:szCs w:val="24"/>
        </w:rPr>
      </w:pPr>
      <w:r w:rsidRPr="001F2267">
        <w:rPr>
          <w:rFonts w:ascii="Book Antiqua" w:hAnsi="Book Antiqua"/>
          <w:b/>
          <w:bCs/>
          <w:sz w:val="24"/>
          <w:szCs w:val="24"/>
        </w:rPr>
        <w:lastRenderedPageBreak/>
        <w:t>Question No 1. What is computer organization?</w:t>
      </w:r>
    </w:p>
    <w:p w:rsidR="009D155A" w:rsidRPr="001D1930" w:rsidRDefault="009D155A" w:rsidP="001D1930">
      <w:pPr>
        <w:spacing w:before="100" w:beforeAutospacing="1" w:after="100" w:afterAutospacing="1" w:line="240" w:lineRule="auto"/>
        <w:rPr>
          <w:rFonts w:ascii="Siyam Rupali" w:eastAsia="Times New Roman" w:hAnsi="Siyam Rupali" w:cs="Siyam Rupali"/>
          <w:color w:val="000000"/>
          <w:sz w:val="27"/>
          <w:szCs w:val="27"/>
        </w:rPr>
      </w:pPr>
      <w:r w:rsidRPr="001F2267">
        <w:rPr>
          <w:rFonts w:ascii="Book Antiqua" w:hAnsi="Book Antiqua"/>
          <w:b/>
          <w:bCs/>
          <w:sz w:val="24"/>
          <w:szCs w:val="24"/>
        </w:rPr>
        <w:t>Answer:</w:t>
      </w:r>
      <w:r w:rsidR="001D1930">
        <w:rPr>
          <w:rFonts w:ascii="Siyam Rupali" w:eastAsia="Times New Roman" w:hAnsi="Siyam Rupali" w:cs="Siyam Rupali"/>
          <w:color w:val="000000"/>
          <w:sz w:val="27"/>
          <w:szCs w:val="27"/>
        </w:rPr>
        <w:t xml:space="preserve"> </w:t>
      </w:r>
      <w:r w:rsidRPr="009D155A">
        <w:rPr>
          <w:rFonts w:ascii="Book Antiqua" w:eastAsia="Times New Roman" w:hAnsi="Book Antiqua" w:cs="Siyam Rupali"/>
          <w:sz w:val="24"/>
          <w:szCs w:val="24"/>
        </w:rPr>
        <w:t>Computer Organization refers to the level of abstraction above the digital logic level, but below the operating system level.</w:t>
      </w:r>
    </w:p>
    <w:p w:rsidR="00963791" w:rsidRDefault="002808C7" w:rsidP="00963791">
      <w:pPr>
        <w:spacing w:before="100" w:beforeAutospacing="1" w:after="100" w:afterAutospacing="1" w:line="240" w:lineRule="auto"/>
        <w:rPr>
          <w:rFonts w:ascii="Book Antiqua" w:eastAsia="Times New Roman" w:hAnsi="Book Antiqua" w:cs="Siyam Rupali"/>
          <w:color w:val="000000"/>
          <w:sz w:val="24"/>
          <w:szCs w:val="24"/>
        </w:rPr>
      </w:pPr>
      <w:r>
        <w:rPr>
          <w:rFonts w:ascii="Book Antiqua" w:eastAsia="Times New Roman" w:hAnsi="Book Antiqua" w:cs="Siyam Rupali"/>
          <w:color w:val="000000"/>
          <w:sz w:val="24"/>
          <w:szCs w:val="24"/>
        </w:rPr>
        <w:t>F</w:t>
      </w:r>
      <w:r w:rsidR="009D155A" w:rsidRPr="00963791">
        <w:rPr>
          <w:rFonts w:ascii="Book Antiqua" w:eastAsia="Times New Roman" w:hAnsi="Book Antiqua" w:cs="Siyam Rupali"/>
          <w:color w:val="000000"/>
          <w:sz w:val="24"/>
          <w:szCs w:val="24"/>
        </w:rPr>
        <w:t>ive major subsystems:</w:t>
      </w:r>
    </w:p>
    <w:p w:rsidR="00963791" w:rsidRPr="00963791" w:rsidRDefault="009D155A" w:rsidP="00963791">
      <w:pPr>
        <w:pStyle w:val="ListParagraph"/>
        <w:numPr>
          <w:ilvl w:val="0"/>
          <w:numId w:val="8"/>
        </w:numPr>
        <w:spacing w:before="100" w:beforeAutospacing="1" w:after="100" w:afterAutospacing="1" w:line="240" w:lineRule="auto"/>
        <w:rPr>
          <w:rFonts w:ascii="Book Antiqua" w:eastAsia="Times New Roman" w:hAnsi="Book Antiqua" w:cs="Siyam Rupali"/>
          <w:color w:val="000000"/>
          <w:sz w:val="24"/>
          <w:szCs w:val="24"/>
        </w:rPr>
      </w:pPr>
      <w:r w:rsidRPr="00963791">
        <w:rPr>
          <w:rFonts w:ascii="Book Antiqua" w:eastAsia="Times New Roman" w:hAnsi="Book Antiqua" w:cs="Siyam Rupali"/>
          <w:color w:val="000000"/>
          <w:sz w:val="24"/>
          <w:szCs w:val="24"/>
        </w:rPr>
        <w:t>Memory</w:t>
      </w:r>
      <w:r w:rsidRPr="00963791">
        <w:rPr>
          <w:rFonts w:ascii="Book Antiqua" w:eastAsia="Times New Roman" w:hAnsi="Book Antiqua" w:cs="Times New Roman"/>
          <w:color w:val="000000"/>
          <w:sz w:val="24"/>
          <w:szCs w:val="24"/>
        </w:rPr>
        <w:t> </w:t>
      </w:r>
    </w:p>
    <w:p w:rsidR="00963791" w:rsidRPr="00963791" w:rsidRDefault="00963791" w:rsidP="00963791">
      <w:pPr>
        <w:pStyle w:val="ListParagraph"/>
        <w:numPr>
          <w:ilvl w:val="0"/>
          <w:numId w:val="8"/>
        </w:numPr>
        <w:spacing w:before="100" w:beforeAutospacing="1" w:after="100" w:afterAutospacing="1" w:line="240" w:lineRule="auto"/>
        <w:rPr>
          <w:rFonts w:ascii="Book Antiqua" w:eastAsia="Times New Roman" w:hAnsi="Book Antiqua" w:cs="Siyam Rupali"/>
          <w:color w:val="000000"/>
          <w:sz w:val="24"/>
          <w:szCs w:val="24"/>
        </w:rPr>
      </w:pPr>
      <w:r w:rsidRPr="00963791">
        <w:rPr>
          <w:rFonts w:ascii="Book Antiqua" w:eastAsia="Times New Roman" w:hAnsi="Book Antiqua" w:cs="Siyam Rupali"/>
          <w:color w:val="000000"/>
          <w:sz w:val="24"/>
          <w:szCs w:val="24"/>
        </w:rPr>
        <w:t>Input</w:t>
      </w:r>
    </w:p>
    <w:p w:rsidR="00963791" w:rsidRPr="00963791" w:rsidRDefault="009D155A" w:rsidP="00963791">
      <w:pPr>
        <w:pStyle w:val="ListParagraph"/>
        <w:numPr>
          <w:ilvl w:val="0"/>
          <w:numId w:val="8"/>
        </w:numPr>
        <w:spacing w:before="100" w:beforeAutospacing="1" w:after="100" w:afterAutospacing="1" w:line="240" w:lineRule="auto"/>
        <w:rPr>
          <w:rFonts w:ascii="Book Antiqua" w:eastAsia="Times New Roman" w:hAnsi="Book Antiqua" w:cs="Siyam Rupali"/>
          <w:color w:val="000000"/>
          <w:sz w:val="24"/>
          <w:szCs w:val="24"/>
        </w:rPr>
      </w:pPr>
      <w:r w:rsidRPr="00963791">
        <w:rPr>
          <w:rFonts w:ascii="Book Antiqua" w:eastAsia="Times New Roman" w:hAnsi="Book Antiqua" w:cs="Siyam Rupali"/>
          <w:color w:val="000000"/>
          <w:sz w:val="24"/>
          <w:szCs w:val="24"/>
        </w:rPr>
        <w:t>Output</w:t>
      </w:r>
      <w:r w:rsidRPr="00963791">
        <w:rPr>
          <w:rFonts w:ascii="Book Antiqua" w:eastAsia="Times New Roman" w:hAnsi="Book Antiqua" w:cs="Times New Roman"/>
          <w:color w:val="000000"/>
          <w:sz w:val="24"/>
          <w:szCs w:val="24"/>
        </w:rPr>
        <w:t> </w:t>
      </w:r>
    </w:p>
    <w:p w:rsidR="00963791" w:rsidRPr="00963791" w:rsidRDefault="009D155A" w:rsidP="00963791">
      <w:pPr>
        <w:pStyle w:val="ListParagraph"/>
        <w:numPr>
          <w:ilvl w:val="0"/>
          <w:numId w:val="8"/>
        </w:numPr>
        <w:spacing w:before="100" w:beforeAutospacing="1" w:after="100" w:afterAutospacing="1" w:line="240" w:lineRule="auto"/>
        <w:rPr>
          <w:rFonts w:ascii="Book Antiqua" w:eastAsia="Times New Roman" w:hAnsi="Book Antiqua" w:cs="Siyam Rupali"/>
          <w:color w:val="000000"/>
          <w:sz w:val="24"/>
          <w:szCs w:val="24"/>
        </w:rPr>
      </w:pPr>
      <w:r w:rsidRPr="00963791">
        <w:rPr>
          <w:rFonts w:ascii="Book Antiqua" w:eastAsia="Times New Roman" w:hAnsi="Book Antiqua" w:cs="Siyam Rupali"/>
          <w:color w:val="000000"/>
          <w:sz w:val="24"/>
          <w:szCs w:val="24"/>
        </w:rPr>
        <w:t>Arithmetic-logic unit (ALU)</w:t>
      </w:r>
      <w:r w:rsidRPr="00963791">
        <w:rPr>
          <w:rFonts w:ascii="Book Antiqua" w:eastAsia="Times New Roman" w:hAnsi="Book Antiqua" w:cs="Times New Roman"/>
          <w:color w:val="000000"/>
          <w:sz w:val="24"/>
          <w:szCs w:val="24"/>
        </w:rPr>
        <w:t> </w:t>
      </w:r>
    </w:p>
    <w:p w:rsidR="002808C7" w:rsidRPr="00273A65" w:rsidRDefault="009D155A" w:rsidP="002808C7">
      <w:pPr>
        <w:pStyle w:val="ListParagraph"/>
        <w:numPr>
          <w:ilvl w:val="0"/>
          <w:numId w:val="8"/>
        </w:numPr>
        <w:spacing w:before="100" w:beforeAutospacing="1" w:after="100" w:afterAutospacing="1" w:line="240" w:lineRule="auto"/>
        <w:rPr>
          <w:rFonts w:ascii="Book Antiqua" w:eastAsia="Times New Roman" w:hAnsi="Book Antiqua" w:cs="Siyam Rupali"/>
          <w:color w:val="000000"/>
          <w:sz w:val="24"/>
          <w:szCs w:val="24"/>
        </w:rPr>
      </w:pPr>
      <w:r w:rsidRPr="00963791">
        <w:rPr>
          <w:rFonts w:ascii="Book Antiqua" w:eastAsia="Times New Roman" w:hAnsi="Book Antiqua" w:cs="Siyam Rupali"/>
          <w:color w:val="000000"/>
          <w:sz w:val="24"/>
          <w:szCs w:val="24"/>
        </w:rPr>
        <w:t>Control unit</w:t>
      </w:r>
    </w:p>
    <w:p w:rsidR="001F2267" w:rsidRPr="001F2267" w:rsidRDefault="00273A65" w:rsidP="002808C7">
      <w:pPr>
        <w:pStyle w:val="ListParagraph"/>
        <w:spacing w:before="100" w:beforeAutospacing="1" w:after="100" w:afterAutospacing="1" w:line="240" w:lineRule="auto"/>
        <w:jc w:val="center"/>
        <w:rPr>
          <w:rFonts w:ascii="Book Antiqua" w:eastAsia="Times New Roman" w:hAnsi="Book Antiqua" w:cs="Siyam Rupali"/>
          <w:color w:val="000000"/>
          <w:sz w:val="24"/>
          <w:szCs w:val="24"/>
        </w:rPr>
      </w:pPr>
      <w:r>
        <w:rPr>
          <w:noProof/>
          <w:lang w:bidi="bn-BD"/>
        </w:rPr>
        <w:drawing>
          <wp:inline distT="0" distB="0" distL="0" distR="0">
            <wp:extent cx="5598795" cy="4873625"/>
            <wp:effectExtent l="19050" t="0" r="1905" b="0"/>
            <wp:docPr id="11" name="Picture 11" descr="http://jrsevilla03.files.wordpress.com/2009/12/computer-organization-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rsevilla03.files.wordpress.com/2009/12/computer-organization-chart.jpg"/>
                    <pic:cNvPicPr>
                      <a:picLocks noChangeAspect="1" noChangeArrowheads="1"/>
                    </pic:cNvPicPr>
                  </pic:nvPicPr>
                  <pic:blipFill>
                    <a:blip r:embed="rId6"/>
                    <a:srcRect/>
                    <a:stretch>
                      <a:fillRect/>
                    </a:stretch>
                  </pic:blipFill>
                  <pic:spPr bwMode="auto">
                    <a:xfrm>
                      <a:off x="0" y="0"/>
                      <a:ext cx="5598795" cy="4873625"/>
                    </a:xfrm>
                    <a:prstGeom prst="rect">
                      <a:avLst/>
                    </a:prstGeom>
                    <a:noFill/>
                    <a:ln w="9525">
                      <a:noFill/>
                      <a:miter lim="800000"/>
                      <a:headEnd/>
                      <a:tailEnd/>
                    </a:ln>
                  </pic:spPr>
                </pic:pic>
              </a:graphicData>
            </a:graphic>
          </wp:inline>
        </w:drawing>
      </w:r>
    </w:p>
    <w:p w:rsidR="001D1930" w:rsidRPr="002808C7" w:rsidRDefault="001F2267" w:rsidP="00273A65">
      <w:pPr>
        <w:pStyle w:val="NormalWeb"/>
        <w:shd w:val="clear" w:color="auto" w:fill="FFFFFF"/>
        <w:spacing w:before="96" w:beforeAutospacing="0" w:after="120" w:afterAutospacing="0" w:line="261" w:lineRule="atLeast"/>
        <w:jc w:val="center"/>
        <w:rPr>
          <w:rFonts w:ascii="Book Antiqua" w:hAnsi="Book Antiqua"/>
          <w:color w:val="000000"/>
          <w:sz w:val="18"/>
          <w:szCs w:val="18"/>
        </w:rPr>
      </w:pPr>
      <w:r w:rsidRPr="002808C7">
        <w:rPr>
          <w:rFonts w:ascii="Book Antiqua" w:hAnsi="Book Antiqua"/>
          <w:color w:val="000000"/>
          <w:sz w:val="18"/>
          <w:szCs w:val="18"/>
        </w:rPr>
        <w:t>Pictu</w:t>
      </w:r>
      <w:r w:rsidR="00273A65">
        <w:rPr>
          <w:rFonts w:ascii="Book Antiqua" w:hAnsi="Book Antiqua"/>
          <w:color w:val="000000"/>
          <w:sz w:val="18"/>
          <w:szCs w:val="18"/>
        </w:rPr>
        <w:t xml:space="preserve">re: Diagram of </w:t>
      </w:r>
      <w:r w:rsidRPr="002808C7">
        <w:rPr>
          <w:rFonts w:ascii="Book Antiqua" w:hAnsi="Book Antiqua"/>
          <w:color w:val="000000"/>
          <w:sz w:val="18"/>
          <w:szCs w:val="18"/>
        </w:rPr>
        <w:t>computer architecture.</w:t>
      </w:r>
    </w:p>
    <w:p w:rsidR="009D155A" w:rsidRPr="009D155A" w:rsidRDefault="009D155A" w:rsidP="002808C7">
      <w:pPr>
        <w:spacing w:before="100" w:beforeAutospacing="1" w:after="100" w:afterAutospacing="1" w:line="240" w:lineRule="auto"/>
        <w:rPr>
          <w:rFonts w:ascii="Book Antiqua" w:eastAsia="Times New Roman" w:hAnsi="Book Antiqua" w:cs="Siyam Rupali"/>
          <w:color w:val="000000"/>
          <w:sz w:val="24"/>
          <w:szCs w:val="24"/>
        </w:rPr>
      </w:pPr>
      <w:r w:rsidRPr="009D155A">
        <w:rPr>
          <w:rFonts w:ascii="Book Antiqua" w:eastAsia="Times New Roman" w:hAnsi="Book Antiqua" w:cs="Siyam Rupali"/>
          <w:color w:val="000000"/>
          <w:sz w:val="24"/>
          <w:szCs w:val="24"/>
        </w:rPr>
        <w:t xml:space="preserve">Note: the ALU and control unit together are usually referred to as </w:t>
      </w:r>
      <w:r w:rsidRPr="001D1930">
        <w:rPr>
          <w:rFonts w:ascii="Book Antiqua" w:eastAsia="Times New Roman" w:hAnsi="Book Antiqua" w:cs="Siyam Rupali"/>
          <w:color w:val="000000"/>
          <w:sz w:val="24"/>
          <w:szCs w:val="24"/>
        </w:rPr>
        <w:t>the central </w:t>
      </w:r>
      <w:r w:rsidRPr="009D155A">
        <w:rPr>
          <w:rFonts w:ascii="Book Antiqua" w:eastAsia="Times New Roman" w:hAnsi="Book Antiqua" w:cs="Siyam Rupali"/>
          <w:color w:val="000000"/>
          <w:sz w:val="24"/>
          <w:szCs w:val="24"/>
        </w:rPr>
        <w:t>(CPU) or simply, the</w:t>
      </w:r>
      <w:r w:rsidRPr="001D1930">
        <w:rPr>
          <w:rFonts w:ascii="Book Antiqua" w:eastAsia="Times New Roman" w:hAnsi="Book Antiqua" w:cs="Siyam Rupali"/>
          <w:color w:val="000000"/>
          <w:sz w:val="24"/>
          <w:szCs w:val="24"/>
        </w:rPr>
        <w:t> </w:t>
      </w:r>
      <w:r w:rsidRPr="009D155A">
        <w:rPr>
          <w:rFonts w:ascii="Book Antiqua" w:eastAsia="Times New Roman" w:hAnsi="Book Antiqua" w:cs="Siyam Rupali"/>
          <w:color w:val="000000"/>
          <w:sz w:val="24"/>
          <w:szCs w:val="24"/>
        </w:rPr>
        <w:t>processor.</w:t>
      </w:r>
      <w:r w:rsidRPr="001D1930">
        <w:rPr>
          <w:rFonts w:ascii="Book Antiqua" w:eastAsia="Times New Roman" w:hAnsi="Book Antiqua" w:cs="Siyam Rupali"/>
          <w:color w:val="000000"/>
          <w:sz w:val="24"/>
          <w:szCs w:val="24"/>
        </w:rPr>
        <w:t> </w:t>
      </w:r>
    </w:p>
    <w:p w:rsidR="001D1930" w:rsidRDefault="001D1930" w:rsidP="001D1930">
      <w:pPr>
        <w:pStyle w:val="NormalWeb"/>
        <w:shd w:val="clear" w:color="auto" w:fill="FFFFFF"/>
        <w:spacing w:before="96" w:beforeAutospacing="0" w:after="120" w:afterAutospacing="0" w:line="261" w:lineRule="atLeast"/>
        <w:rPr>
          <w:rFonts w:ascii="Book Antiqua" w:hAnsi="Book Antiqua"/>
          <w:color w:val="000000"/>
          <w:sz w:val="26"/>
          <w:szCs w:val="26"/>
        </w:rPr>
      </w:pPr>
      <w:r w:rsidRPr="001D1930">
        <w:rPr>
          <w:rFonts w:ascii="Book Antiqua" w:hAnsi="Book Antiqua"/>
          <w:color w:val="000000"/>
          <w:sz w:val="26"/>
          <w:szCs w:val="26"/>
        </w:rPr>
        <w:t xml:space="preserve">Computer organization also helps plan the selection of a processor for a particular project. Multimedia projects may need very rapid data access, while supervisory software may need fast interrupts. Sometimes certain tasks need </w:t>
      </w:r>
      <w:r w:rsidRPr="001D1930">
        <w:rPr>
          <w:rFonts w:ascii="Book Antiqua" w:hAnsi="Book Antiqua"/>
          <w:color w:val="000000"/>
          <w:sz w:val="26"/>
          <w:szCs w:val="26"/>
        </w:rPr>
        <w:lastRenderedPageBreak/>
        <w:t>additional components as well. For example, a computer capable of virtualization needs</w:t>
      </w:r>
      <w:r w:rsidRPr="001D1930">
        <w:rPr>
          <w:rStyle w:val="apple-converted-space"/>
          <w:rFonts w:ascii="Book Antiqua" w:hAnsi="Book Antiqua"/>
          <w:color w:val="000000"/>
          <w:sz w:val="26"/>
          <w:szCs w:val="26"/>
        </w:rPr>
        <w:t> </w:t>
      </w:r>
      <w:r w:rsidRPr="001D1930">
        <w:rPr>
          <w:rFonts w:ascii="Book Antiqua" w:hAnsi="Book Antiqua"/>
          <w:color w:val="000000"/>
          <w:sz w:val="26"/>
          <w:szCs w:val="26"/>
        </w:rPr>
        <w:t>virtual memory</w:t>
      </w:r>
      <w:r w:rsidRPr="001D1930">
        <w:rPr>
          <w:rStyle w:val="apple-converted-space"/>
          <w:rFonts w:ascii="Book Antiqua" w:hAnsi="Book Antiqua"/>
          <w:color w:val="000000"/>
          <w:sz w:val="26"/>
          <w:szCs w:val="26"/>
        </w:rPr>
        <w:t> </w:t>
      </w:r>
      <w:r w:rsidRPr="001D1930">
        <w:rPr>
          <w:rFonts w:ascii="Book Antiqua" w:hAnsi="Book Antiqua"/>
          <w:color w:val="000000"/>
          <w:sz w:val="26"/>
          <w:szCs w:val="26"/>
        </w:rPr>
        <w:t>hardware so that the memory of different simulated computers can be kept separated. Computer organization and features also affect power consumption and processor cost.</w:t>
      </w:r>
    </w:p>
    <w:p w:rsidR="001F2267" w:rsidRDefault="001F2267" w:rsidP="008E5DCA">
      <w:pPr>
        <w:rPr>
          <w:rFonts w:ascii="Book Antiqua" w:hAnsi="Book Antiqua"/>
          <w:color w:val="000000"/>
          <w:sz w:val="26"/>
          <w:szCs w:val="26"/>
        </w:rPr>
      </w:pPr>
    </w:p>
    <w:p w:rsidR="008E5DCA" w:rsidRPr="001F2267" w:rsidRDefault="008E5DCA" w:rsidP="008E5DCA">
      <w:pPr>
        <w:rPr>
          <w:rFonts w:ascii="Book Antiqua" w:eastAsia="Times New Roman" w:hAnsi="Book Antiqua" w:cs="Times New Roman"/>
          <w:b/>
          <w:bCs/>
          <w:color w:val="000000"/>
          <w:sz w:val="26"/>
          <w:szCs w:val="26"/>
        </w:rPr>
      </w:pPr>
      <w:r w:rsidRPr="001F2267">
        <w:rPr>
          <w:rFonts w:ascii="Book Antiqua" w:hAnsi="Book Antiqua"/>
          <w:b/>
          <w:bCs/>
          <w:sz w:val="24"/>
          <w:szCs w:val="24"/>
        </w:rPr>
        <w:t>Question No 2. What is architecture?</w:t>
      </w:r>
    </w:p>
    <w:p w:rsidR="001F2267" w:rsidRDefault="001F2267" w:rsidP="001F2267">
      <w:pPr>
        <w:pStyle w:val="NormalWeb"/>
        <w:shd w:val="clear" w:color="auto" w:fill="FFFFFF"/>
        <w:spacing w:before="96" w:beforeAutospacing="0" w:after="120" w:afterAutospacing="0" w:line="261" w:lineRule="atLeast"/>
        <w:rPr>
          <w:rFonts w:ascii="Book Antiqua" w:hAnsi="Book Antiqua"/>
          <w:color w:val="000000"/>
        </w:rPr>
      </w:pPr>
      <w:r w:rsidRPr="001F2267">
        <w:rPr>
          <w:rFonts w:ascii="Book Antiqua" w:hAnsi="Book Antiqua"/>
          <w:b/>
          <w:bCs/>
        </w:rPr>
        <w:t>Answer:</w:t>
      </w:r>
      <w:r>
        <w:rPr>
          <w:rFonts w:ascii="Book Antiqua" w:hAnsi="Book Antiqua"/>
        </w:rPr>
        <w:t xml:space="preserve"> </w:t>
      </w:r>
      <w:r w:rsidRPr="001F2267">
        <w:rPr>
          <w:rFonts w:ascii="Book Antiqua" w:hAnsi="Book Antiqua"/>
          <w:color w:val="000000"/>
        </w:rPr>
        <w:t>In</w:t>
      </w:r>
      <w:r w:rsidRPr="001F2267">
        <w:rPr>
          <w:rStyle w:val="apple-converted-space"/>
          <w:rFonts w:ascii="Book Antiqua" w:hAnsi="Book Antiqua"/>
          <w:color w:val="000000"/>
        </w:rPr>
        <w:t> </w:t>
      </w:r>
      <w:r w:rsidRPr="001F2267">
        <w:rPr>
          <w:rFonts w:ascii="Book Antiqua" w:hAnsi="Book Antiqua"/>
          <w:color w:val="000000"/>
        </w:rPr>
        <w:t>computer science</w:t>
      </w:r>
      <w:r w:rsidRPr="001F2267">
        <w:rPr>
          <w:rStyle w:val="apple-converted-space"/>
          <w:rFonts w:ascii="Book Antiqua" w:hAnsi="Book Antiqua"/>
          <w:color w:val="000000"/>
        </w:rPr>
        <w:t> </w:t>
      </w:r>
      <w:r w:rsidRPr="001F2267">
        <w:rPr>
          <w:rFonts w:ascii="Book Antiqua" w:hAnsi="Book Antiqua"/>
          <w:color w:val="000000"/>
        </w:rPr>
        <w:t>and</w:t>
      </w:r>
      <w:r w:rsidRPr="001F2267">
        <w:rPr>
          <w:rStyle w:val="apple-converted-space"/>
          <w:rFonts w:ascii="Book Antiqua" w:hAnsi="Book Antiqua"/>
          <w:color w:val="000000"/>
        </w:rPr>
        <w:t> </w:t>
      </w:r>
      <w:r w:rsidRPr="001F2267">
        <w:rPr>
          <w:rFonts w:ascii="Book Antiqua" w:hAnsi="Book Antiqua"/>
          <w:color w:val="000000"/>
        </w:rPr>
        <w:t>engineering,</w:t>
      </w:r>
      <w:r w:rsidRPr="001F2267">
        <w:rPr>
          <w:rStyle w:val="apple-converted-space"/>
          <w:rFonts w:ascii="Book Antiqua" w:hAnsi="Book Antiqua"/>
          <w:color w:val="000000"/>
        </w:rPr>
        <w:t> </w:t>
      </w:r>
      <w:r w:rsidRPr="001F2267">
        <w:rPr>
          <w:rFonts w:ascii="Book Antiqua" w:hAnsi="Book Antiqua"/>
          <w:color w:val="000000"/>
        </w:rPr>
        <w:t>computer architecture</w:t>
      </w:r>
      <w:r w:rsidRPr="001F2267">
        <w:rPr>
          <w:rStyle w:val="apple-converted-space"/>
          <w:rFonts w:ascii="Book Antiqua" w:hAnsi="Book Antiqua"/>
          <w:color w:val="000000"/>
        </w:rPr>
        <w:t> </w:t>
      </w:r>
      <w:r w:rsidRPr="001F2267">
        <w:rPr>
          <w:rFonts w:ascii="Book Antiqua" w:hAnsi="Book Antiqua"/>
          <w:color w:val="000000"/>
        </w:rPr>
        <w:t>refers to specification of the relationship between different hardware components of a computer system.</w:t>
      </w:r>
      <w:r w:rsidRPr="001F2267">
        <w:rPr>
          <w:rStyle w:val="apple-converted-space"/>
          <w:rFonts w:ascii="Book Antiqua" w:hAnsi="Book Antiqua"/>
          <w:color w:val="000000"/>
        </w:rPr>
        <w:t xml:space="preserve"> </w:t>
      </w:r>
      <w:r w:rsidRPr="001F2267">
        <w:rPr>
          <w:rFonts w:ascii="Book Antiqua" w:hAnsi="Book Antiqua"/>
          <w:color w:val="000000"/>
        </w:rPr>
        <w:t>It may also refer to the practical art of defining the structure and relationship of the subcomponents of a computer. As in</w:t>
      </w:r>
      <w:r w:rsidRPr="001F2267">
        <w:rPr>
          <w:rStyle w:val="apple-converted-space"/>
          <w:rFonts w:ascii="Book Antiqua" w:hAnsi="Book Antiqua"/>
          <w:color w:val="000000"/>
        </w:rPr>
        <w:t> </w:t>
      </w:r>
      <w:r w:rsidRPr="001F2267">
        <w:rPr>
          <w:rFonts w:ascii="Book Antiqua" w:hAnsi="Book Antiqua"/>
          <w:color w:val="000000"/>
        </w:rPr>
        <w:t>the architecture of buildings, computer architecture can comprise many levels of information. The highest level of the definition conveys the concepts implement. Whereas in building architecture this over-view is normally visual, computer architecture is primarily logical, positing a conceptual system that serves a particular purpose. In both instances (building and computer), many levels of detail are required to completely specify a given implementation, and some of these details are often implied as common practice.</w:t>
      </w:r>
    </w:p>
    <w:p w:rsidR="001F2267" w:rsidRDefault="001F2267" w:rsidP="001F2267">
      <w:pPr>
        <w:pStyle w:val="NormalWeb"/>
        <w:shd w:val="clear" w:color="auto" w:fill="FFFFFF"/>
        <w:spacing w:before="96" w:beforeAutospacing="0" w:after="120" w:afterAutospacing="0" w:line="261" w:lineRule="atLeast"/>
        <w:rPr>
          <w:rFonts w:ascii="Book Antiqua" w:hAnsi="Book Antiqua"/>
          <w:color w:val="000000"/>
        </w:rPr>
      </w:pPr>
    </w:p>
    <w:p w:rsidR="001F2267" w:rsidRDefault="001F2267" w:rsidP="002808C7">
      <w:pPr>
        <w:pStyle w:val="NormalWeb"/>
        <w:shd w:val="clear" w:color="auto" w:fill="FFFFFF"/>
        <w:spacing w:before="96" w:beforeAutospacing="0" w:after="120" w:afterAutospacing="0" w:line="261" w:lineRule="atLeast"/>
        <w:jc w:val="center"/>
        <w:rPr>
          <w:rFonts w:ascii="Book Antiqua" w:hAnsi="Book Antiqua"/>
          <w:color w:val="000000"/>
        </w:rPr>
      </w:pPr>
      <w:r>
        <w:rPr>
          <w:noProof/>
        </w:rPr>
        <w:drawing>
          <wp:inline distT="0" distB="0" distL="0" distR="0">
            <wp:extent cx="5046345" cy="2545080"/>
            <wp:effectExtent l="19050" t="0" r="1905" b="0"/>
            <wp:docPr id="4" name="Picture 4" descr="http://dhillman.com/theplace/progboot/compp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hillman.com/theplace/progboot/comppr2.gif"/>
                    <pic:cNvPicPr>
                      <a:picLocks noChangeAspect="1" noChangeArrowheads="1"/>
                    </pic:cNvPicPr>
                  </pic:nvPicPr>
                  <pic:blipFill>
                    <a:blip r:embed="rId7"/>
                    <a:srcRect/>
                    <a:stretch>
                      <a:fillRect/>
                    </a:stretch>
                  </pic:blipFill>
                  <pic:spPr bwMode="auto">
                    <a:xfrm>
                      <a:off x="0" y="0"/>
                      <a:ext cx="5046345" cy="2545080"/>
                    </a:xfrm>
                    <a:prstGeom prst="rect">
                      <a:avLst/>
                    </a:prstGeom>
                    <a:noFill/>
                    <a:ln w="9525">
                      <a:noFill/>
                      <a:miter lim="800000"/>
                      <a:headEnd/>
                      <a:tailEnd/>
                    </a:ln>
                  </pic:spPr>
                </pic:pic>
              </a:graphicData>
            </a:graphic>
          </wp:inline>
        </w:drawing>
      </w:r>
    </w:p>
    <w:p w:rsidR="001F2267" w:rsidRPr="002808C7" w:rsidRDefault="001F2267" w:rsidP="001F2267">
      <w:pPr>
        <w:pStyle w:val="NormalWeb"/>
        <w:shd w:val="clear" w:color="auto" w:fill="FFFFFF"/>
        <w:spacing w:before="96" w:beforeAutospacing="0" w:after="120" w:afterAutospacing="0" w:line="261" w:lineRule="atLeast"/>
        <w:jc w:val="center"/>
        <w:rPr>
          <w:rFonts w:ascii="Book Antiqua" w:hAnsi="Book Antiqua"/>
          <w:color w:val="000000"/>
          <w:sz w:val="18"/>
          <w:szCs w:val="18"/>
        </w:rPr>
      </w:pPr>
      <w:r w:rsidRPr="002808C7">
        <w:rPr>
          <w:rFonts w:ascii="Book Antiqua" w:hAnsi="Book Antiqua"/>
          <w:color w:val="000000"/>
          <w:sz w:val="18"/>
          <w:szCs w:val="18"/>
        </w:rPr>
        <w:t>Picture: A single processor computer architecture.</w:t>
      </w:r>
    </w:p>
    <w:p w:rsidR="001F2267" w:rsidRPr="001F2267" w:rsidRDefault="001F2267" w:rsidP="001F2267">
      <w:pPr>
        <w:pStyle w:val="NormalWeb"/>
        <w:shd w:val="clear" w:color="auto" w:fill="FFFFFF"/>
        <w:spacing w:before="96" w:beforeAutospacing="0" w:after="120" w:afterAutospacing="0" w:line="261" w:lineRule="atLeast"/>
        <w:jc w:val="center"/>
        <w:rPr>
          <w:rFonts w:ascii="Book Antiqua" w:hAnsi="Book Antiqua"/>
          <w:color w:val="000000"/>
          <w:sz w:val="20"/>
          <w:szCs w:val="20"/>
        </w:rPr>
      </w:pPr>
    </w:p>
    <w:p w:rsidR="002808C7" w:rsidRDefault="001F2267" w:rsidP="001F2267">
      <w:pPr>
        <w:pStyle w:val="NormalWeb"/>
        <w:shd w:val="clear" w:color="auto" w:fill="FFFFFF"/>
        <w:spacing w:before="96" w:beforeAutospacing="0" w:after="120" w:afterAutospacing="0" w:line="261" w:lineRule="atLeast"/>
        <w:rPr>
          <w:rFonts w:ascii="Book Antiqua" w:hAnsi="Book Antiqua"/>
          <w:color w:val="000000"/>
        </w:rPr>
      </w:pPr>
      <w:r w:rsidRPr="001F2267">
        <w:rPr>
          <w:rFonts w:ascii="Book Antiqua" w:hAnsi="Book Antiqua"/>
          <w:color w:val="000000"/>
        </w:rPr>
        <w:t>For example, at a high level, computer architecture is concerned with how the</w:t>
      </w:r>
      <w:r w:rsidRPr="001F2267">
        <w:rPr>
          <w:rStyle w:val="apple-converted-space"/>
          <w:rFonts w:ascii="Book Antiqua" w:hAnsi="Book Antiqua"/>
          <w:color w:val="000000"/>
        </w:rPr>
        <w:t> </w:t>
      </w:r>
      <w:r w:rsidRPr="001F2267">
        <w:rPr>
          <w:rFonts w:ascii="Book Antiqua" w:hAnsi="Book Antiqua"/>
          <w:color w:val="000000"/>
        </w:rPr>
        <w:t>central processing unit</w:t>
      </w:r>
      <w:r w:rsidRPr="001F2267">
        <w:rPr>
          <w:rStyle w:val="apple-converted-space"/>
          <w:rFonts w:ascii="Book Antiqua" w:hAnsi="Book Antiqua"/>
          <w:color w:val="000000"/>
        </w:rPr>
        <w:t> </w:t>
      </w:r>
      <w:r w:rsidRPr="001F2267">
        <w:rPr>
          <w:rFonts w:ascii="Book Antiqua" w:hAnsi="Book Antiqua"/>
          <w:color w:val="000000"/>
        </w:rPr>
        <w:t>(CPU) acts and how it accesses</w:t>
      </w:r>
      <w:r w:rsidRPr="001F2267">
        <w:rPr>
          <w:rStyle w:val="apple-converted-space"/>
          <w:rFonts w:ascii="Book Antiqua" w:hAnsi="Book Antiqua"/>
          <w:color w:val="000000"/>
        </w:rPr>
        <w:t> </w:t>
      </w:r>
      <w:r w:rsidRPr="001F2267">
        <w:rPr>
          <w:rFonts w:ascii="Book Antiqua" w:hAnsi="Book Antiqua"/>
          <w:color w:val="000000"/>
        </w:rPr>
        <w:t>computer memory. Some currently (2011) fashionable computer architectures include</w:t>
      </w:r>
      <w:r w:rsidRPr="001F2267">
        <w:rPr>
          <w:rStyle w:val="apple-converted-space"/>
          <w:rFonts w:ascii="Book Antiqua" w:hAnsi="Book Antiqua"/>
          <w:color w:val="000000"/>
        </w:rPr>
        <w:t> </w:t>
      </w:r>
      <w:r w:rsidRPr="001F2267">
        <w:rPr>
          <w:rFonts w:ascii="Book Antiqua" w:hAnsi="Book Antiqua"/>
          <w:color w:val="000000"/>
        </w:rPr>
        <w:t>cluster computing</w:t>
      </w:r>
      <w:r w:rsidRPr="001F2267">
        <w:rPr>
          <w:rStyle w:val="apple-converted-space"/>
          <w:rFonts w:ascii="Book Antiqua" w:hAnsi="Book Antiqua"/>
          <w:color w:val="000000"/>
        </w:rPr>
        <w:t> </w:t>
      </w:r>
      <w:r w:rsidRPr="001F2267">
        <w:rPr>
          <w:rFonts w:ascii="Book Antiqua" w:hAnsi="Book Antiqua"/>
          <w:color w:val="000000"/>
        </w:rPr>
        <w:t>and</w:t>
      </w:r>
      <w:r w:rsidRPr="001F2267">
        <w:rPr>
          <w:rStyle w:val="apple-converted-space"/>
          <w:rFonts w:ascii="Book Antiqua" w:hAnsi="Book Antiqua"/>
          <w:color w:val="000000"/>
        </w:rPr>
        <w:t> </w:t>
      </w:r>
      <w:r w:rsidRPr="001F2267">
        <w:rPr>
          <w:rFonts w:ascii="Book Antiqua" w:hAnsi="Book Antiqua"/>
          <w:color w:val="000000"/>
        </w:rPr>
        <w:t>Non-Uniform Memory Access.</w:t>
      </w:r>
    </w:p>
    <w:p w:rsidR="002808C7" w:rsidRDefault="002808C7">
      <w:pPr>
        <w:rPr>
          <w:rFonts w:ascii="Book Antiqua" w:eastAsia="Times New Roman" w:hAnsi="Book Antiqua" w:cs="Times New Roman"/>
          <w:color w:val="000000"/>
          <w:sz w:val="24"/>
          <w:szCs w:val="24"/>
        </w:rPr>
      </w:pPr>
      <w:r>
        <w:rPr>
          <w:rFonts w:ascii="Book Antiqua" w:hAnsi="Book Antiqua"/>
          <w:color w:val="000000"/>
        </w:rPr>
        <w:br w:type="page"/>
      </w:r>
    </w:p>
    <w:p w:rsidR="008E5DCA" w:rsidRPr="001F2267" w:rsidRDefault="008E5DCA" w:rsidP="008E5DCA">
      <w:pPr>
        <w:rPr>
          <w:rFonts w:ascii="Book Antiqua" w:hAnsi="Book Antiqua"/>
          <w:b/>
          <w:bCs/>
          <w:sz w:val="24"/>
          <w:szCs w:val="24"/>
        </w:rPr>
      </w:pPr>
      <w:r w:rsidRPr="001F2267">
        <w:rPr>
          <w:rFonts w:ascii="Book Antiqua" w:hAnsi="Book Antiqua"/>
          <w:b/>
          <w:bCs/>
          <w:sz w:val="24"/>
          <w:szCs w:val="24"/>
        </w:rPr>
        <w:lastRenderedPageBreak/>
        <w:t>Question No 3. What are the benefits of studying computer organization and compute architecture?</w:t>
      </w:r>
    </w:p>
    <w:p w:rsidR="004A02F2" w:rsidRPr="001F2267" w:rsidRDefault="004A02F2" w:rsidP="004A02F2">
      <w:pPr>
        <w:rPr>
          <w:rFonts w:ascii="Book Antiqua" w:hAnsi="Book Antiqua"/>
          <w:b/>
          <w:bCs/>
          <w:sz w:val="24"/>
          <w:szCs w:val="24"/>
        </w:rPr>
      </w:pPr>
      <w:r w:rsidRPr="001F2267">
        <w:rPr>
          <w:rFonts w:ascii="Book Antiqua" w:hAnsi="Book Antiqua"/>
          <w:b/>
          <w:bCs/>
          <w:sz w:val="24"/>
          <w:szCs w:val="24"/>
        </w:rPr>
        <w:t>Answer:</w:t>
      </w:r>
    </w:p>
    <w:p w:rsidR="00E07A3E" w:rsidRPr="004A02F2" w:rsidRDefault="00273A65" w:rsidP="004A02F2">
      <w:pPr>
        <w:pStyle w:val="ListParagraph"/>
        <w:numPr>
          <w:ilvl w:val="0"/>
          <w:numId w:val="4"/>
        </w:numPr>
        <w:rPr>
          <w:rFonts w:ascii="Book Antiqua" w:hAnsi="Book Antiqua"/>
          <w:sz w:val="24"/>
          <w:szCs w:val="24"/>
        </w:rPr>
      </w:pPr>
      <w:r w:rsidRPr="004A02F2">
        <w:rPr>
          <w:rFonts w:ascii="Book Antiqua" w:hAnsi="Book Antiqua"/>
          <w:sz w:val="24"/>
          <w:szCs w:val="24"/>
        </w:rPr>
        <w:t>Computer architecture is concerned with all aspects of the design and organization of the central processing unit and the integration of the CPU into the computer system itself.</w:t>
      </w:r>
    </w:p>
    <w:p w:rsidR="004A02F2" w:rsidRPr="004A02F2" w:rsidRDefault="00273A65" w:rsidP="004A02F2">
      <w:pPr>
        <w:pStyle w:val="ListParagraph"/>
        <w:numPr>
          <w:ilvl w:val="0"/>
          <w:numId w:val="4"/>
        </w:numPr>
        <w:rPr>
          <w:rFonts w:ascii="Book Antiqua" w:hAnsi="Book Antiqua"/>
          <w:sz w:val="24"/>
          <w:szCs w:val="24"/>
        </w:rPr>
      </w:pPr>
      <w:r w:rsidRPr="004A02F2">
        <w:rPr>
          <w:rFonts w:ascii="Book Antiqua" w:hAnsi="Book Antiqua"/>
          <w:sz w:val="24"/>
          <w:szCs w:val="24"/>
        </w:rPr>
        <w:t>It is impossible to design</w:t>
      </w:r>
      <w:r w:rsidR="004A02F2" w:rsidRPr="004A02F2">
        <w:rPr>
          <w:rFonts w:ascii="Book Antiqua" w:hAnsi="Book Antiqua"/>
          <w:sz w:val="24"/>
          <w:szCs w:val="24"/>
        </w:rPr>
        <w:t xml:space="preserve"> an operating system well without knowledge of the underlying architecture.</w:t>
      </w:r>
    </w:p>
    <w:p w:rsidR="004A02F2" w:rsidRPr="004A02F2" w:rsidRDefault="004A02F2" w:rsidP="004A02F2">
      <w:pPr>
        <w:pStyle w:val="ListParagraph"/>
        <w:numPr>
          <w:ilvl w:val="0"/>
          <w:numId w:val="4"/>
        </w:numPr>
        <w:rPr>
          <w:rFonts w:ascii="Book Antiqua" w:hAnsi="Book Antiqua"/>
          <w:sz w:val="24"/>
          <w:szCs w:val="24"/>
        </w:rPr>
      </w:pPr>
      <w:r>
        <w:rPr>
          <w:rFonts w:ascii="Book Antiqua" w:hAnsi="Book Antiqua"/>
          <w:sz w:val="24"/>
          <w:szCs w:val="24"/>
        </w:rPr>
        <w:t>T</w:t>
      </w:r>
      <w:r w:rsidRPr="004A02F2">
        <w:rPr>
          <w:rFonts w:ascii="Book Antiqua" w:hAnsi="Book Antiqua"/>
          <w:sz w:val="24"/>
          <w:szCs w:val="24"/>
        </w:rPr>
        <w:t>o explain how an instruction is fetched from memory and executed.</w:t>
      </w:r>
    </w:p>
    <w:p w:rsidR="00E07A3E" w:rsidRPr="004A02F2" w:rsidRDefault="004A02F2" w:rsidP="004A02F2">
      <w:pPr>
        <w:pStyle w:val="ListParagraph"/>
        <w:numPr>
          <w:ilvl w:val="0"/>
          <w:numId w:val="4"/>
        </w:numPr>
        <w:rPr>
          <w:rFonts w:ascii="Book Antiqua" w:hAnsi="Book Antiqua"/>
          <w:sz w:val="24"/>
          <w:szCs w:val="24"/>
        </w:rPr>
      </w:pPr>
      <w:r>
        <w:rPr>
          <w:rFonts w:ascii="Book Antiqua" w:hAnsi="Book Antiqua"/>
          <w:sz w:val="24"/>
          <w:szCs w:val="24"/>
        </w:rPr>
        <w:t>T</w:t>
      </w:r>
      <w:r w:rsidR="00273A65" w:rsidRPr="004A02F2">
        <w:rPr>
          <w:rFonts w:ascii="Book Antiqua" w:hAnsi="Book Antiqua"/>
          <w:sz w:val="24"/>
          <w:szCs w:val="24"/>
        </w:rPr>
        <w:t>o articulate the strengths and weaknesses of the architecture.</w:t>
      </w:r>
    </w:p>
    <w:p w:rsidR="00E07A3E" w:rsidRPr="004A02F2" w:rsidRDefault="004A02F2" w:rsidP="004A02F2">
      <w:pPr>
        <w:pStyle w:val="ListParagraph"/>
        <w:numPr>
          <w:ilvl w:val="0"/>
          <w:numId w:val="4"/>
        </w:numPr>
        <w:rPr>
          <w:rFonts w:ascii="Book Antiqua" w:hAnsi="Book Antiqua"/>
          <w:sz w:val="24"/>
          <w:szCs w:val="24"/>
        </w:rPr>
      </w:pPr>
      <w:r>
        <w:rPr>
          <w:rFonts w:ascii="Book Antiqua" w:hAnsi="Book Antiqua"/>
          <w:sz w:val="24"/>
          <w:szCs w:val="24"/>
        </w:rPr>
        <w:t>A</w:t>
      </w:r>
      <w:r w:rsidR="00273A65" w:rsidRPr="004A02F2">
        <w:rPr>
          <w:rFonts w:ascii="Book Antiqua" w:hAnsi="Book Antiqua"/>
          <w:sz w:val="24"/>
          <w:szCs w:val="24"/>
        </w:rPr>
        <w:t xml:space="preserve">ble to explain the relationship between the </w:t>
      </w:r>
      <w:r w:rsidR="003A2D61" w:rsidRPr="004A02F2">
        <w:rPr>
          <w:rFonts w:ascii="Book Antiqua" w:hAnsi="Book Antiqua"/>
          <w:sz w:val="24"/>
          <w:szCs w:val="24"/>
        </w:rPr>
        <w:t>representations</w:t>
      </w:r>
      <w:r w:rsidR="00273A65" w:rsidRPr="004A02F2">
        <w:rPr>
          <w:rFonts w:ascii="Book Antiqua" w:hAnsi="Book Antiqua"/>
          <w:sz w:val="24"/>
          <w:szCs w:val="24"/>
        </w:rPr>
        <w:t xml:space="preserve"> of machine level</w:t>
      </w:r>
      <w:r>
        <w:rPr>
          <w:rFonts w:ascii="Book Antiqua" w:hAnsi="Book Antiqua"/>
          <w:sz w:val="24"/>
          <w:szCs w:val="24"/>
        </w:rPr>
        <w:t>.</w:t>
      </w:r>
    </w:p>
    <w:p w:rsidR="00E07A3E" w:rsidRPr="004A02F2" w:rsidRDefault="00273A65" w:rsidP="004A02F2">
      <w:pPr>
        <w:pStyle w:val="ListParagraph"/>
        <w:numPr>
          <w:ilvl w:val="0"/>
          <w:numId w:val="4"/>
        </w:numPr>
        <w:rPr>
          <w:rFonts w:ascii="Book Antiqua" w:hAnsi="Book Antiqua"/>
          <w:sz w:val="24"/>
          <w:szCs w:val="24"/>
        </w:rPr>
      </w:pPr>
      <w:r w:rsidRPr="004A02F2">
        <w:rPr>
          <w:rFonts w:ascii="Book Antiqua" w:hAnsi="Book Antiqua"/>
          <w:sz w:val="24"/>
          <w:szCs w:val="24"/>
        </w:rPr>
        <w:t xml:space="preserve">We can know operation at the binary level and their representation by a symbolic assembler. </w:t>
      </w:r>
    </w:p>
    <w:p w:rsidR="001F2267" w:rsidRPr="001D1930" w:rsidRDefault="001F2267" w:rsidP="001F2267">
      <w:pPr>
        <w:pStyle w:val="NormalWeb"/>
        <w:shd w:val="clear" w:color="auto" w:fill="FFFFFF"/>
        <w:spacing w:before="96" w:beforeAutospacing="0" w:after="120" w:afterAutospacing="0" w:line="261" w:lineRule="atLeast"/>
        <w:rPr>
          <w:rFonts w:ascii="Book Antiqua" w:hAnsi="Book Antiqua"/>
          <w:color w:val="000000"/>
          <w:sz w:val="26"/>
          <w:szCs w:val="26"/>
        </w:rPr>
      </w:pPr>
      <w:r>
        <w:rPr>
          <w:rFonts w:ascii="Book Antiqua" w:hAnsi="Book Antiqua"/>
        </w:rPr>
        <w:t>E.g</w:t>
      </w:r>
      <w:r w:rsidR="003A2D61">
        <w:rPr>
          <w:rFonts w:ascii="Book Antiqua" w:hAnsi="Book Antiqua"/>
        </w:rPr>
        <w:t xml:space="preserve">. </w:t>
      </w:r>
      <w:r w:rsidRPr="001D1930">
        <w:rPr>
          <w:rFonts w:ascii="Book Antiqua" w:hAnsi="Book Antiqua"/>
          <w:color w:val="000000"/>
          <w:sz w:val="26"/>
          <w:szCs w:val="26"/>
        </w:rPr>
        <w:t>Computer organization helps optimize performance-based products. For example, software engineers need to know the processing ability of processors. They may need to optimize software in order to gain the most performance at the least expense. This can require quite detailed analysis of the computer organization. For example, in a multimedia decoder, the designers might need to arrange for most data to be processed in the fastest data path and the various components are assumed to be in place and task is to investigate the organizational structure to verify the computer parts operates.</w:t>
      </w:r>
    </w:p>
    <w:p w:rsidR="004A02F2" w:rsidRPr="008E5DCA" w:rsidRDefault="004A02F2" w:rsidP="008E5DCA">
      <w:pPr>
        <w:rPr>
          <w:rFonts w:ascii="Book Antiqua" w:hAnsi="Book Antiqua"/>
          <w:sz w:val="24"/>
          <w:szCs w:val="24"/>
        </w:rPr>
      </w:pPr>
    </w:p>
    <w:p w:rsidR="008E5DCA" w:rsidRPr="001F2267" w:rsidRDefault="008E5DCA" w:rsidP="008E5DCA">
      <w:pPr>
        <w:rPr>
          <w:rFonts w:ascii="Book Antiqua" w:hAnsi="Book Antiqua"/>
          <w:b/>
          <w:bCs/>
          <w:sz w:val="24"/>
          <w:szCs w:val="24"/>
        </w:rPr>
      </w:pPr>
      <w:r w:rsidRPr="001F2267">
        <w:rPr>
          <w:rFonts w:ascii="Book Antiqua" w:hAnsi="Book Antiqua"/>
          <w:b/>
          <w:bCs/>
          <w:sz w:val="24"/>
          <w:szCs w:val="24"/>
        </w:rPr>
        <w:t>Question No 4. What are the factors involve that prohibits us from spreading up?</w:t>
      </w:r>
    </w:p>
    <w:p w:rsidR="00832FD9" w:rsidRDefault="001F2267" w:rsidP="00832FD9">
      <w:pPr>
        <w:spacing w:before="96" w:after="120" w:line="261" w:lineRule="atLeast"/>
        <w:rPr>
          <w:rFonts w:ascii="Book Antiqua" w:eastAsia="Times New Roman" w:hAnsi="Book Antiqua"/>
          <w:color w:val="000000"/>
          <w:sz w:val="26"/>
          <w:szCs w:val="26"/>
        </w:rPr>
      </w:pPr>
      <w:r w:rsidRPr="001F2267">
        <w:rPr>
          <w:rFonts w:ascii="Book Antiqua" w:hAnsi="Book Antiqua"/>
          <w:b/>
          <w:bCs/>
          <w:sz w:val="24"/>
          <w:szCs w:val="24"/>
        </w:rPr>
        <w:t>Answer:</w:t>
      </w:r>
      <w:r w:rsidR="00832FD9">
        <w:rPr>
          <w:rFonts w:ascii="Book Antiqua" w:hAnsi="Book Antiqua"/>
          <w:b/>
          <w:bCs/>
          <w:sz w:val="24"/>
          <w:szCs w:val="24"/>
        </w:rPr>
        <w:t xml:space="preserve"> </w:t>
      </w:r>
      <w:r w:rsidR="00832FD9">
        <w:rPr>
          <w:rFonts w:ascii="Book Antiqua" w:eastAsia="Times New Roman" w:hAnsi="Book Antiqua"/>
          <w:color w:val="000000"/>
          <w:sz w:val="26"/>
          <w:szCs w:val="26"/>
        </w:rPr>
        <w:t>Can be mentioned two reasons. Firstly not every computer parts are designed and manufactured by single manufacturer.</w:t>
      </w:r>
      <w:r w:rsidR="004A0F8A">
        <w:rPr>
          <w:rFonts w:ascii="Book Antiqua" w:eastAsia="Times New Roman" w:hAnsi="Book Antiqua"/>
          <w:color w:val="000000"/>
          <w:sz w:val="26"/>
          <w:szCs w:val="26"/>
        </w:rPr>
        <w:t xml:space="preserve"> </w:t>
      </w:r>
      <w:r w:rsidR="00832FD9">
        <w:rPr>
          <w:rFonts w:ascii="Book Antiqua" w:eastAsia="Times New Roman" w:hAnsi="Book Antiqua"/>
          <w:color w:val="000000"/>
          <w:sz w:val="26"/>
          <w:szCs w:val="26"/>
        </w:rPr>
        <w:t>But what is the problem about it?</w:t>
      </w:r>
    </w:p>
    <w:p w:rsidR="00832FD9" w:rsidRDefault="00832FD9" w:rsidP="00832FD9">
      <w:pPr>
        <w:spacing w:before="96" w:after="120" w:line="261" w:lineRule="atLeast"/>
        <w:rPr>
          <w:rFonts w:ascii="Book Antiqua" w:eastAsia="Times New Roman" w:hAnsi="Book Antiqua"/>
          <w:color w:val="000000"/>
          <w:sz w:val="26"/>
          <w:szCs w:val="26"/>
        </w:rPr>
      </w:pPr>
      <w:r>
        <w:rPr>
          <w:rFonts w:ascii="Book Antiqua" w:eastAsia="Times New Roman" w:hAnsi="Book Antiqua"/>
          <w:color w:val="000000"/>
          <w:sz w:val="26"/>
          <w:szCs w:val="26"/>
        </w:rPr>
        <w:t>The problem is if every parts of the comp do not have same bus speed the overall speed of the computer will not increase even though you may have high speed processor or others.</w:t>
      </w:r>
    </w:p>
    <w:p w:rsidR="00832FD9" w:rsidRDefault="00832FD9" w:rsidP="00832FD9">
      <w:pPr>
        <w:spacing w:before="96" w:after="120" w:line="261" w:lineRule="atLeast"/>
        <w:rPr>
          <w:rFonts w:ascii="Book Antiqua" w:eastAsia="Times New Roman" w:hAnsi="Book Antiqua"/>
          <w:color w:val="000000"/>
          <w:sz w:val="26"/>
          <w:szCs w:val="26"/>
        </w:rPr>
      </w:pPr>
    </w:p>
    <w:p w:rsidR="00832FD9" w:rsidRPr="00832FD9" w:rsidRDefault="00832FD9" w:rsidP="00832FD9">
      <w:pPr>
        <w:spacing w:before="96" w:after="120" w:line="261" w:lineRule="atLeast"/>
        <w:rPr>
          <w:rFonts w:ascii="Book Antiqua" w:eastAsia="Times New Roman" w:hAnsi="Book Antiqua"/>
          <w:bCs/>
          <w:color w:val="000000"/>
          <w:sz w:val="26"/>
          <w:szCs w:val="26"/>
        </w:rPr>
      </w:pPr>
      <w:r w:rsidRPr="00832FD9">
        <w:rPr>
          <w:rFonts w:ascii="Book Antiqua" w:eastAsia="Times New Roman" w:hAnsi="Book Antiqua"/>
          <w:bCs/>
          <w:color w:val="000000"/>
          <w:sz w:val="26"/>
          <w:szCs w:val="26"/>
        </w:rPr>
        <w:t>Other reason is the limitation of technology</w:t>
      </w:r>
      <w:r w:rsidR="004A0F8A">
        <w:rPr>
          <w:rFonts w:ascii="Book Antiqua" w:eastAsia="Times New Roman" w:hAnsi="Book Antiqua"/>
          <w:bCs/>
          <w:color w:val="000000"/>
          <w:sz w:val="26"/>
          <w:szCs w:val="26"/>
        </w:rPr>
        <w:t xml:space="preserve">. </w:t>
      </w:r>
      <w:r>
        <w:rPr>
          <w:rFonts w:ascii="Book Antiqua" w:eastAsia="Times New Roman" w:hAnsi="Book Antiqua"/>
          <w:color w:val="000000"/>
          <w:sz w:val="26"/>
          <w:szCs w:val="26"/>
        </w:rPr>
        <w:t>You may say in recent year u want to see more speed in your computer?</w:t>
      </w:r>
    </w:p>
    <w:p w:rsidR="00832FD9" w:rsidRDefault="00832FD9" w:rsidP="00832FD9">
      <w:pPr>
        <w:spacing w:before="96" w:after="120" w:line="261" w:lineRule="atLeast"/>
        <w:rPr>
          <w:rFonts w:ascii="Book Antiqua" w:eastAsia="Times New Roman" w:hAnsi="Book Antiqua"/>
          <w:color w:val="000000"/>
          <w:sz w:val="26"/>
          <w:szCs w:val="26"/>
        </w:rPr>
      </w:pPr>
      <w:r>
        <w:rPr>
          <w:rFonts w:ascii="Book Antiqua" w:eastAsia="Times New Roman" w:hAnsi="Book Antiqua"/>
          <w:color w:val="000000"/>
          <w:sz w:val="26"/>
          <w:szCs w:val="26"/>
        </w:rPr>
        <w:t xml:space="preserve"> Why not, we all will encourage it. But it’s getting complicated every time scientist and researchers are designing and implementing high speed computer.</w:t>
      </w:r>
    </w:p>
    <w:p w:rsidR="00044295" w:rsidRPr="00832FD9" w:rsidRDefault="00832FD9" w:rsidP="00832FD9">
      <w:pPr>
        <w:spacing w:before="96" w:after="120" w:line="261" w:lineRule="atLeast"/>
        <w:rPr>
          <w:rFonts w:ascii="Times New Roman" w:eastAsia="Times New Roman" w:hAnsi="Times New Roman"/>
          <w:sz w:val="24"/>
          <w:szCs w:val="24"/>
        </w:rPr>
      </w:pPr>
      <w:r>
        <w:rPr>
          <w:rFonts w:ascii="Book Antiqua" w:eastAsia="Times New Roman" w:hAnsi="Book Antiqua"/>
          <w:color w:val="000000"/>
          <w:sz w:val="26"/>
          <w:szCs w:val="26"/>
        </w:rPr>
        <w:t>To maximize the speed the CPU, Motherboard thus Integrated Circuit board are getting smaller day by day and it’s also getting complex day by day.</w:t>
      </w:r>
    </w:p>
    <w:sectPr w:rsidR="00044295" w:rsidRPr="00832FD9" w:rsidSect="00B93A41">
      <w:pgSz w:w="12240" w:h="15840"/>
      <w:pgMar w:top="1152"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yam Rupali">
    <w:panose1 w:val="02000500000000020004"/>
    <w:charset w:val="00"/>
    <w:family w:val="auto"/>
    <w:pitch w:val="variable"/>
    <w:sig w:usb0="80018003" w:usb1="00002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D5C"/>
    <w:multiLevelType w:val="hybridMultilevel"/>
    <w:tmpl w:val="A9746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7667F"/>
    <w:multiLevelType w:val="hybridMultilevel"/>
    <w:tmpl w:val="AE080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17A8B"/>
    <w:multiLevelType w:val="hybridMultilevel"/>
    <w:tmpl w:val="0BE0026E"/>
    <w:lvl w:ilvl="0" w:tplc="8230F428">
      <w:start w:val="1"/>
      <w:numFmt w:val="bullet"/>
      <w:lvlText w:val=""/>
      <w:lvlJc w:val="left"/>
      <w:pPr>
        <w:tabs>
          <w:tab w:val="num" w:pos="720"/>
        </w:tabs>
        <w:ind w:left="720" w:hanging="360"/>
      </w:pPr>
      <w:rPr>
        <w:rFonts w:ascii="Wingdings 3" w:hAnsi="Wingdings 3" w:hint="default"/>
      </w:rPr>
    </w:lvl>
    <w:lvl w:ilvl="1" w:tplc="54301030" w:tentative="1">
      <w:start w:val="1"/>
      <w:numFmt w:val="bullet"/>
      <w:lvlText w:val=""/>
      <w:lvlJc w:val="left"/>
      <w:pPr>
        <w:tabs>
          <w:tab w:val="num" w:pos="1440"/>
        </w:tabs>
        <w:ind w:left="1440" w:hanging="360"/>
      </w:pPr>
      <w:rPr>
        <w:rFonts w:ascii="Wingdings 3" w:hAnsi="Wingdings 3" w:hint="default"/>
      </w:rPr>
    </w:lvl>
    <w:lvl w:ilvl="2" w:tplc="6B2604E0" w:tentative="1">
      <w:start w:val="1"/>
      <w:numFmt w:val="bullet"/>
      <w:lvlText w:val=""/>
      <w:lvlJc w:val="left"/>
      <w:pPr>
        <w:tabs>
          <w:tab w:val="num" w:pos="2160"/>
        </w:tabs>
        <w:ind w:left="2160" w:hanging="360"/>
      </w:pPr>
      <w:rPr>
        <w:rFonts w:ascii="Wingdings 3" w:hAnsi="Wingdings 3" w:hint="default"/>
      </w:rPr>
    </w:lvl>
    <w:lvl w:ilvl="3" w:tplc="81F4FE74" w:tentative="1">
      <w:start w:val="1"/>
      <w:numFmt w:val="bullet"/>
      <w:lvlText w:val=""/>
      <w:lvlJc w:val="left"/>
      <w:pPr>
        <w:tabs>
          <w:tab w:val="num" w:pos="2880"/>
        </w:tabs>
        <w:ind w:left="2880" w:hanging="360"/>
      </w:pPr>
      <w:rPr>
        <w:rFonts w:ascii="Wingdings 3" w:hAnsi="Wingdings 3" w:hint="default"/>
      </w:rPr>
    </w:lvl>
    <w:lvl w:ilvl="4" w:tplc="63FE702E" w:tentative="1">
      <w:start w:val="1"/>
      <w:numFmt w:val="bullet"/>
      <w:lvlText w:val=""/>
      <w:lvlJc w:val="left"/>
      <w:pPr>
        <w:tabs>
          <w:tab w:val="num" w:pos="3600"/>
        </w:tabs>
        <w:ind w:left="3600" w:hanging="360"/>
      </w:pPr>
      <w:rPr>
        <w:rFonts w:ascii="Wingdings 3" w:hAnsi="Wingdings 3" w:hint="default"/>
      </w:rPr>
    </w:lvl>
    <w:lvl w:ilvl="5" w:tplc="255EF146" w:tentative="1">
      <w:start w:val="1"/>
      <w:numFmt w:val="bullet"/>
      <w:lvlText w:val=""/>
      <w:lvlJc w:val="left"/>
      <w:pPr>
        <w:tabs>
          <w:tab w:val="num" w:pos="4320"/>
        </w:tabs>
        <w:ind w:left="4320" w:hanging="360"/>
      </w:pPr>
      <w:rPr>
        <w:rFonts w:ascii="Wingdings 3" w:hAnsi="Wingdings 3" w:hint="default"/>
      </w:rPr>
    </w:lvl>
    <w:lvl w:ilvl="6" w:tplc="A4B40CE0" w:tentative="1">
      <w:start w:val="1"/>
      <w:numFmt w:val="bullet"/>
      <w:lvlText w:val=""/>
      <w:lvlJc w:val="left"/>
      <w:pPr>
        <w:tabs>
          <w:tab w:val="num" w:pos="5040"/>
        </w:tabs>
        <w:ind w:left="5040" w:hanging="360"/>
      </w:pPr>
      <w:rPr>
        <w:rFonts w:ascii="Wingdings 3" w:hAnsi="Wingdings 3" w:hint="default"/>
      </w:rPr>
    </w:lvl>
    <w:lvl w:ilvl="7" w:tplc="66A68A42" w:tentative="1">
      <w:start w:val="1"/>
      <w:numFmt w:val="bullet"/>
      <w:lvlText w:val=""/>
      <w:lvlJc w:val="left"/>
      <w:pPr>
        <w:tabs>
          <w:tab w:val="num" w:pos="5760"/>
        </w:tabs>
        <w:ind w:left="5760" w:hanging="360"/>
      </w:pPr>
      <w:rPr>
        <w:rFonts w:ascii="Wingdings 3" w:hAnsi="Wingdings 3" w:hint="default"/>
      </w:rPr>
    </w:lvl>
    <w:lvl w:ilvl="8" w:tplc="A2CA8F1E" w:tentative="1">
      <w:start w:val="1"/>
      <w:numFmt w:val="bullet"/>
      <w:lvlText w:val=""/>
      <w:lvlJc w:val="left"/>
      <w:pPr>
        <w:tabs>
          <w:tab w:val="num" w:pos="6480"/>
        </w:tabs>
        <w:ind w:left="6480" w:hanging="360"/>
      </w:pPr>
      <w:rPr>
        <w:rFonts w:ascii="Wingdings 3" w:hAnsi="Wingdings 3" w:hint="default"/>
      </w:rPr>
    </w:lvl>
  </w:abstractNum>
  <w:abstractNum w:abstractNumId="3">
    <w:nsid w:val="29136BBB"/>
    <w:multiLevelType w:val="hybridMultilevel"/>
    <w:tmpl w:val="657CC688"/>
    <w:lvl w:ilvl="0" w:tplc="F730B0C6">
      <w:start w:val="1"/>
      <w:numFmt w:val="bullet"/>
      <w:lvlText w:val=""/>
      <w:lvlJc w:val="left"/>
      <w:pPr>
        <w:tabs>
          <w:tab w:val="num" w:pos="720"/>
        </w:tabs>
        <w:ind w:left="720" w:hanging="360"/>
      </w:pPr>
      <w:rPr>
        <w:rFonts w:ascii="Wingdings 3" w:hAnsi="Wingdings 3" w:hint="default"/>
      </w:rPr>
    </w:lvl>
    <w:lvl w:ilvl="1" w:tplc="24E85D40" w:tentative="1">
      <w:start w:val="1"/>
      <w:numFmt w:val="bullet"/>
      <w:lvlText w:val=""/>
      <w:lvlJc w:val="left"/>
      <w:pPr>
        <w:tabs>
          <w:tab w:val="num" w:pos="1440"/>
        </w:tabs>
        <w:ind w:left="1440" w:hanging="360"/>
      </w:pPr>
      <w:rPr>
        <w:rFonts w:ascii="Wingdings 3" w:hAnsi="Wingdings 3" w:hint="default"/>
      </w:rPr>
    </w:lvl>
    <w:lvl w:ilvl="2" w:tplc="CE60D312" w:tentative="1">
      <w:start w:val="1"/>
      <w:numFmt w:val="bullet"/>
      <w:lvlText w:val=""/>
      <w:lvlJc w:val="left"/>
      <w:pPr>
        <w:tabs>
          <w:tab w:val="num" w:pos="2160"/>
        </w:tabs>
        <w:ind w:left="2160" w:hanging="360"/>
      </w:pPr>
      <w:rPr>
        <w:rFonts w:ascii="Wingdings 3" w:hAnsi="Wingdings 3" w:hint="default"/>
      </w:rPr>
    </w:lvl>
    <w:lvl w:ilvl="3" w:tplc="EF6E0230" w:tentative="1">
      <w:start w:val="1"/>
      <w:numFmt w:val="bullet"/>
      <w:lvlText w:val=""/>
      <w:lvlJc w:val="left"/>
      <w:pPr>
        <w:tabs>
          <w:tab w:val="num" w:pos="2880"/>
        </w:tabs>
        <w:ind w:left="2880" w:hanging="360"/>
      </w:pPr>
      <w:rPr>
        <w:rFonts w:ascii="Wingdings 3" w:hAnsi="Wingdings 3" w:hint="default"/>
      </w:rPr>
    </w:lvl>
    <w:lvl w:ilvl="4" w:tplc="2AB6D0AA" w:tentative="1">
      <w:start w:val="1"/>
      <w:numFmt w:val="bullet"/>
      <w:lvlText w:val=""/>
      <w:lvlJc w:val="left"/>
      <w:pPr>
        <w:tabs>
          <w:tab w:val="num" w:pos="3600"/>
        </w:tabs>
        <w:ind w:left="3600" w:hanging="360"/>
      </w:pPr>
      <w:rPr>
        <w:rFonts w:ascii="Wingdings 3" w:hAnsi="Wingdings 3" w:hint="default"/>
      </w:rPr>
    </w:lvl>
    <w:lvl w:ilvl="5" w:tplc="A9ACC76C" w:tentative="1">
      <w:start w:val="1"/>
      <w:numFmt w:val="bullet"/>
      <w:lvlText w:val=""/>
      <w:lvlJc w:val="left"/>
      <w:pPr>
        <w:tabs>
          <w:tab w:val="num" w:pos="4320"/>
        </w:tabs>
        <w:ind w:left="4320" w:hanging="360"/>
      </w:pPr>
      <w:rPr>
        <w:rFonts w:ascii="Wingdings 3" w:hAnsi="Wingdings 3" w:hint="default"/>
      </w:rPr>
    </w:lvl>
    <w:lvl w:ilvl="6" w:tplc="FD5A2E0A" w:tentative="1">
      <w:start w:val="1"/>
      <w:numFmt w:val="bullet"/>
      <w:lvlText w:val=""/>
      <w:lvlJc w:val="left"/>
      <w:pPr>
        <w:tabs>
          <w:tab w:val="num" w:pos="5040"/>
        </w:tabs>
        <w:ind w:left="5040" w:hanging="360"/>
      </w:pPr>
      <w:rPr>
        <w:rFonts w:ascii="Wingdings 3" w:hAnsi="Wingdings 3" w:hint="default"/>
      </w:rPr>
    </w:lvl>
    <w:lvl w:ilvl="7" w:tplc="B5784CB6" w:tentative="1">
      <w:start w:val="1"/>
      <w:numFmt w:val="bullet"/>
      <w:lvlText w:val=""/>
      <w:lvlJc w:val="left"/>
      <w:pPr>
        <w:tabs>
          <w:tab w:val="num" w:pos="5760"/>
        </w:tabs>
        <w:ind w:left="5760" w:hanging="360"/>
      </w:pPr>
      <w:rPr>
        <w:rFonts w:ascii="Wingdings 3" w:hAnsi="Wingdings 3" w:hint="default"/>
      </w:rPr>
    </w:lvl>
    <w:lvl w:ilvl="8" w:tplc="49A011EE" w:tentative="1">
      <w:start w:val="1"/>
      <w:numFmt w:val="bullet"/>
      <w:lvlText w:val=""/>
      <w:lvlJc w:val="left"/>
      <w:pPr>
        <w:tabs>
          <w:tab w:val="num" w:pos="6480"/>
        </w:tabs>
        <w:ind w:left="6480" w:hanging="360"/>
      </w:pPr>
      <w:rPr>
        <w:rFonts w:ascii="Wingdings 3" w:hAnsi="Wingdings 3" w:hint="default"/>
      </w:rPr>
    </w:lvl>
  </w:abstractNum>
  <w:abstractNum w:abstractNumId="4">
    <w:nsid w:val="40CB7306"/>
    <w:multiLevelType w:val="hybridMultilevel"/>
    <w:tmpl w:val="20F0D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75720D"/>
    <w:multiLevelType w:val="multilevel"/>
    <w:tmpl w:val="6C06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F75CF1"/>
    <w:multiLevelType w:val="multilevel"/>
    <w:tmpl w:val="AB86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1F1A12"/>
    <w:multiLevelType w:val="hybridMultilevel"/>
    <w:tmpl w:val="CE60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5"/>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7490D"/>
    <w:rsid w:val="00044295"/>
    <w:rsid w:val="001C4F84"/>
    <w:rsid w:val="001D1930"/>
    <w:rsid w:val="001F2267"/>
    <w:rsid w:val="00273A65"/>
    <w:rsid w:val="002808C7"/>
    <w:rsid w:val="003A2D61"/>
    <w:rsid w:val="004A02F2"/>
    <w:rsid w:val="004A0F8A"/>
    <w:rsid w:val="005008DB"/>
    <w:rsid w:val="0070534B"/>
    <w:rsid w:val="007E30DE"/>
    <w:rsid w:val="00832FD9"/>
    <w:rsid w:val="008622A5"/>
    <w:rsid w:val="008E5DCA"/>
    <w:rsid w:val="00925BA7"/>
    <w:rsid w:val="00963791"/>
    <w:rsid w:val="009B55E7"/>
    <w:rsid w:val="009D155A"/>
    <w:rsid w:val="00A34318"/>
    <w:rsid w:val="00E07A3E"/>
    <w:rsid w:val="00F7490D"/>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3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90D"/>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F7490D"/>
    <w:rPr>
      <w:rFonts w:ascii="Tahoma" w:hAnsi="Tahoma" w:cs="Tahoma"/>
      <w:sz w:val="16"/>
      <w:szCs w:val="20"/>
    </w:rPr>
  </w:style>
  <w:style w:type="paragraph" w:styleId="ListParagraph">
    <w:name w:val="List Paragraph"/>
    <w:basedOn w:val="Normal"/>
    <w:uiPriority w:val="34"/>
    <w:qFormat/>
    <w:rsid w:val="008E5DCA"/>
    <w:pPr>
      <w:ind w:left="720"/>
      <w:contextualSpacing/>
    </w:pPr>
    <w:rPr>
      <w:szCs w:val="22"/>
      <w:lang w:bidi="ar-SA"/>
    </w:rPr>
  </w:style>
  <w:style w:type="character" w:customStyle="1" w:styleId="apple-converted-space">
    <w:name w:val="apple-converted-space"/>
    <w:basedOn w:val="DefaultParagraphFont"/>
    <w:rsid w:val="009D155A"/>
  </w:style>
  <w:style w:type="character" w:styleId="Hyperlink">
    <w:name w:val="Hyperlink"/>
    <w:basedOn w:val="DefaultParagraphFont"/>
    <w:uiPriority w:val="99"/>
    <w:semiHidden/>
    <w:unhideWhenUsed/>
    <w:rsid w:val="009D155A"/>
    <w:rPr>
      <w:color w:val="0000FF"/>
      <w:u w:val="single"/>
    </w:rPr>
  </w:style>
  <w:style w:type="paragraph" w:styleId="NormalWeb">
    <w:name w:val="Normal (Web)"/>
    <w:basedOn w:val="Normal"/>
    <w:uiPriority w:val="99"/>
    <w:unhideWhenUsed/>
    <w:rsid w:val="009D15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2659388">
      <w:bodyDiv w:val="1"/>
      <w:marLeft w:val="0"/>
      <w:marRight w:val="0"/>
      <w:marTop w:val="0"/>
      <w:marBottom w:val="0"/>
      <w:divBdr>
        <w:top w:val="none" w:sz="0" w:space="0" w:color="auto"/>
        <w:left w:val="none" w:sz="0" w:space="0" w:color="auto"/>
        <w:bottom w:val="none" w:sz="0" w:space="0" w:color="auto"/>
        <w:right w:val="none" w:sz="0" w:space="0" w:color="auto"/>
      </w:divBdr>
    </w:div>
    <w:div w:id="904414367">
      <w:bodyDiv w:val="1"/>
      <w:marLeft w:val="0"/>
      <w:marRight w:val="0"/>
      <w:marTop w:val="0"/>
      <w:marBottom w:val="0"/>
      <w:divBdr>
        <w:top w:val="none" w:sz="0" w:space="0" w:color="auto"/>
        <w:left w:val="none" w:sz="0" w:space="0" w:color="auto"/>
        <w:bottom w:val="none" w:sz="0" w:space="0" w:color="auto"/>
        <w:right w:val="none" w:sz="0" w:space="0" w:color="auto"/>
      </w:divBdr>
    </w:div>
    <w:div w:id="994380627">
      <w:bodyDiv w:val="1"/>
      <w:marLeft w:val="0"/>
      <w:marRight w:val="0"/>
      <w:marTop w:val="0"/>
      <w:marBottom w:val="0"/>
      <w:divBdr>
        <w:top w:val="none" w:sz="0" w:space="0" w:color="auto"/>
        <w:left w:val="none" w:sz="0" w:space="0" w:color="auto"/>
        <w:bottom w:val="none" w:sz="0" w:space="0" w:color="auto"/>
        <w:right w:val="none" w:sz="0" w:space="0" w:color="auto"/>
      </w:divBdr>
    </w:div>
    <w:div w:id="1587685271">
      <w:bodyDiv w:val="1"/>
      <w:marLeft w:val="0"/>
      <w:marRight w:val="0"/>
      <w:marTop w:val="0"/>
      <w:marBottom w:val="0"/>
      <w:divBdr>
        <w:top w:val="none" w:sz="0" w:space="0" w:color="auto"/>
        <w:left w:val="none" w:sz="0" w:space="0" w:color="auto"/>
        <w:bottom w:val="none" w:sz="0" w:space="0" w:color="auto"/>
        <w:right w:val="none" w:sz="0" w:space="0" w:color="auto"/>
      </w:divBdr>
    </w:div>
    <w:div w:id="1874072834">
      <w:bodyDiv w:val="1"/>
      <w:marLeft w:val="0"/>
      <w:marRight w:val="0"/>
      <w:marTop w:val="0"/>
      <w:marBottom w:val="0"/>
      <w:divBdr>
        <w:top w:val="none" w:sz="0" w:space="0" w:color="auto"/>
        <w:left w:val="none" w:sz="0" w:space="0" w:color="auto"/>
        <w:bottom w:val="none" w:sz="0" w:space="0" w:color="auto"/>
        <w:right w:val="none" w:sz="0" w:space="0" w:color="auto"/>
      </w:divBdr>
      <w:divsChild>
        <w:div w:id="167252277">
          <w:marLeft w:val="576"/>
          <w:marRight w:val="0"/>
          <w:marTop w:val="80"/>
          <w:marBottom w:val="0"/>
          <w:divBdr>
            <w:top w:val="none" w:sz="0" w:space="0" w:color="auto"/>
            <w:left w:val="none" w:sz="0" w:space="0" w:color="auto"/>
            <w:bottom w:val="none" w:sz="0" w:space="0" w:color="auto"/>
            <w:right w:val="none" w:sz="0" w:space="0" w:color="auto"/>
          </w:divBdr>
        </w:div>
        <w:div w:id="564268304">
          <w:marLeft w:val="576"/>
          <w:marRight w:val="0"/>
          <w:marTop w:val="80"/>
          <w:marBottom w:val="0"/>
          <w:divBdr>
            <w:top w:val="none" w:sz="0" w:space="0" w:color="auto"/>
            <w:left w:val="none" w:sz="0" w:space="0" w:color="auto"/>
            <w:bottom w:val="none" w:sz="0" w:space="0" w:color="auto"/>
            <w:right w:val="none" w:sz="0" w:space="0" w:color="auto"/>
          </w:divBdr>
        </w:div>
        <w:div w:id="247035365">
          <w:marLeft w:val="576"/>
          <w:marRight w:val="0"/>
          <w:marTop w:val="80"/>
          <w:marBottom w:val="0"/>
          <w:divBdr>
            <w:top w:val="none" w:sz="0" w:space="0" w:color="auto"/>
            <w:left w:val="none" w:sz="0" w:space="0" w:color="auto"/>
            <w:bottom w:val="none" w:sz="0" w:space="0" w:color="auto"/>
            <w:right w:val="none" w:sz="0" w:space="0" w:color="auto"/>
          </w:divBdr>
        </w:div>
        <w:div w:id="217321271">
          <w:marLeft w:val="576"/>
          <w:marRight w:val="0"/>
          <w:marTop w:val="80"/>
          <w:marBottom w:val="0"/>
          <w:divBdr>
            <w:top w:val="none" w:sz="0" w:space="0" w:color="auto"/>
            <w:left w:val="none" w:sz="0" w:space="0" w:color="auto"/>
            <w:bottom w:val="none" w:sz="0" w:space="0" w:color="auto"/>
            <w:right w:val="none" w:sz="0" w:space="0" w:color="auto"/>
          </w:divBdr>
        </w:div>
        <w:div w:id="1288045094">
          <w:marLeft w:val="576"/>
          <w:marRight w:val="0"/>
          <w:marTop w:val="80"/>
          <w:marBottom w:val="0"/>
          <w:divBdr>
            <w:top w:val="none" w:sz="0" w:space="0" w:color="auto"/>
            <w:left w:val="none" w:sz="0" w:space="0" w:color="auto"/>
            <w:bottom w:val="none" w:sz="0" w:space="0" w:color="auto"/>
            <w:right w:val="none" w:sz="0" w:space="0" w:color="auto"/>
          </w:divBdr>
        </w:div>
      </w:divsChild>
    </w:div>
    <w:div w:id="19619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wildCAT</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zaman</dc:creator>
  <cp:keywords/>
  <dc:description/>
  <cp:lastModifiedBy>fahad zaman</cp:lastModifiedBy>
  <cp:revision>16</cp:revision>
  <dcterms:created xsi:type="dcterms:W3CDTF">2012-10-09T16:35:00Z</dcterms:created>
  <dcterms:modified xsi:type="dcterms:W3CDTF">2012-10-12T12:59:00Z</dcterms:modified>
</cp:coreProperties>
</file>